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01" w:rsidRPr="00D60E53" w:rsidRDefault="00367001" w:rsidP="00367001">
      <w:pPr>
        <w:ind w:right="560"/>
        <w:rPr>
          <w:rFonts w:asciiTheme="minorBidi" w:hAnsiTheme="minorBidi" w:cstheme="minorBidi"/>
          <w:b/>
          <w:bCs/>
          <w:sz w:val="24"/>
          <w:szCs w:val="24"/>
        </w:rPr>
      </w:pPr>
      <w:r w:rsidRPr="00D60E53">
        <w:rPr>
          <w:rFonts w:asciiTheme="minorBidi" w:hAnsiTheme="minorBidi" w:cstheme="minorBidi"/>
          <w:b/>
          <w:noProof/>
          <w:sz w:val="28"/>
          <w:szCs w:val="28"/>
        </w:rPr>
        <w:drawing>
          <wp:anchor distT="0" distB="0" distL="114300" distR="114300" simplePos="0" relativeHeight="251659264" behindDoc="0" locked="0" layoutInCell="1" allowOverlap="1" wp14:anchorId="5585971A" wp14:editId="01029545">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001" w:rsidRDefault="00367001" w:rsidP="00367001">
      <w:pPr>
        <w:jc w:val="right"/>
        <w:rPr>
          <w:rFonts w:asciiTheme="minorBidi" w:hAnsiTheme="minorBidi" w:cstheme="minorBidi"/>
          <w:b/>
          <w:bCs/>
          <w:sz w:val="24"/>
          <w:szCs w:val="24"/>
        </w:rPr>
      </w:pPr>
      <w:r w:rsidRPr="00D60E53">
        <w:rPr>
          <w:rFonts w:asciiTheme="minorBidi" w:hAnsiTheme="minorBidi" w:cstheme="minorBidi"/>
          <w:noProof/>
        </w:rPr>
        <w:drawing>
          <wp:inline distT="0" distB="0" distL="0" distR="0" wp14:anchorId="5B251CDB" wp14:editId="39D0DE85">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810EBB" w:rsidRPr="00D60E53" w:rsidRDefault="00810EBB" w:rsidP="00367001">
      <w:pPr>
        <w:jc w:val="right"/>
        <w:rPr>
          <w:rFonts w:asciiTheme="minorBidi" w:hAnsiTheme="minorBidi" w:cstheme="minorBidi"/>
          <w:b/>
          <w:bCs/>
          <w:sz w:val="24"/>
          <w:szCs w:val="24"/>
        </w:rPr>
      </w:pPr>
    </w:p>
    <w:p w:rsidR="00810EBB" w:rsidRDefault="00810EBB" w:rsidP="00810EBB">
      <w:pPr>
        <w:rPr>
          <w:rFonts w:asciiTheme="minorBidi" w:hAnsiTheme="minorBidi" w:cstheme="minorBidi"/>
          <w:lang w:val="pt-BR"/>
        </w:rPr>
      </w:pPr>
    </w:p>
    <w:p w:rsidR="00810EBB" w:rsidRDefault="00810EBB" w:rsidP="00DB4614">
      <w:pPr>
        <w:rPr>
          <w:rFonts w:asciiTheme="minorBidi" w:hAnsiTheme="minorBidi"/>
          <w:lang w:val="pt-BR"/>
        </w:rPr>
      </w:pPr>
      <w:r>
        <w:rPr>
          <w:rFonts w:asciiTheme="minorBidi" w:hAnsiTheme="minorBidi"/>
          <w:lang w:val="pt-BR"/>
        </w:rPr>
        <w:t>No. 020</w:t>
      </w:r>
      <w:r w:rsidRPr="00D44CAB">
        <w:rPr>
          <w:rFonts w:asciiTheme="minorBidi" w:hAnsiTheme="minorBidi"/>
          <w:lang w:val="pt-BR"/>
        </w:rPr>
        <w:t>.18</w:t>
      </w:r>
      <w:r w:rsidRPr="00D44CAB">
        <w:rPr>
          <w:rFonts w:asciiTheme="minorBidi" w:hAnsiTheme="minorBidi"/>
          <w:lang w:val="pt-BR"/>
        </w:rPr>
        <w:tab/>
      </w:r>
      <w:r w:rsidRPr="00D44CAB">
        <w:rPr>
          <w:rFonts w:asciiTheme="minorBidi" w:hAnsiTheme="minorBidi"/>
          <w:lang w:val="pt-BR"/>
        </w:rPr>
        <w:tab/>
      </w:r>
      <w:r w:rsidRPr="00D44CAB">
        <w:rPr>
          <w:rFonts w:asciiTheme="minorBidi" w:hAnsiTheme="minorBidi"/>
          <w:lang w:val="pt-BR"/>
        </w:rPr>
        <w:tab/>
      </w:r>
      <w:r w:rsidRPr="00D44CAB">
        <w:rPr>
          <w:rFonts w:asciiTheme="minorBidi" w:hAnsiTheme="minorBidi"/>
          <w:lang w:val="pt-BR"/>
        </w:rPr>
        <w:tab/>
      </w:r>
      <w:r w:rsidRPr="00D44CAB">
        <w:rPr>
          <w:rFonts w:asciiTheme="minorBidi" w:hAnsiTheme="minorBidi"/>
          <w:lang w:val="pt-BR"/>
        </w:rPr>
        <w:tab/>
      </w:r>
      <w:r w:rsidRPr="00D44CAB">
        <w:rPr>
          <w:rFonts w:asciiTheme="minorBidi" w:hAnsiTheme="minorBidi"/>
          <w:lang w:val="pt-BR"/>
        </w:rPr>
        <w:tab/>
      </w:r>
      <w:r>
        <w:rPr>
          <w:rFonts w:asciiTheme="minorBidi" w:hAnsiTheme="minorBidi"/>
          <w:lang w:val="pt-BR"/>
        </w:rPr>
        <w:tab/>
      </w:r>
      <w:r>
        <w:rPr>
          <w:rFonts w:asciiTheme="minorBidi" w:hAnsiTheme="minorBidi"/>
          <w:lang w:val="pt-BR"/>
        </w:rPr>
        <w:tab/>
        <w:t xml:space="preserve">          10 September 2018 </w:t>
      </w:r>
    </w:p>
    <w:p w:rsidR="00367001" w:rsidRPr="00810EBB" w:rsidRDefault="00810EBB" w:rsidP="00810EBB">
      <w:pPr>
        <w:rPr>
          <w:rFonts w:asciiTheme="minorBidi" w:hAnsiTheme="minorBidi"/>
          <w:lang w:val="pt-BR"/>
        </w:rPr>
      </w:pPr>
      <w:r w:rsidRPr="00D44CAB">
        <w:rPr>
          <w:rFonts w:asciiTheme="minorBidi" w:hAnsiTheme="minorBidi"/>
          <w:lang w:val="pt-BR"/>
        </w:rPr>
        <w:tab/>
      </w:r>
      <w:r w:rsidRPr="00D44CAB">
        <w:rPr>
          <w:rFonts w:asciiTheme="minorBidi" w:hAnsiTheme="minorBidi"/>
          <w:lang w:val="pt-BR"/>
        </w:rPr>
        <w:tab/>
        <w:t xml:space="preserve">        </w:t>
      </w:r>
      <w:r>
        <w:rPr>
          <w:rFonts w:asciiTheme="minorBidi" w:hAnsiTheme="minorBidi" w:cstheme="minorBidi"/>
          <w:lang w:val="pt-BR"/>
        </w:rPr>
        <w:tab/>
      </w:r>
      <w:r>
        <w:rPr>
          <w:rFonts w:asciiTheme="minorBidi" w:hAnsiTheme="minorBidi" w:cstheme="minorBidi"/>
          <w:lang w:val="pt-BR"/>
        </w:rPr>
        <w:tab/>
      </w:r>
    </w:p>
    <w:p w:rsidR="00367001" w:rsidRPr="00D60E53" w:rsidRDefault="00367001" w:rsidP="00367001">
      <w:pPr>
        <w:spacing w:line="360" w:lineRule="auto"/>
        <w:jc w:val="center"/>
        <w:rPr>
          <w:rFonts w:asciiTheme="minorBidi" w:hAnsiTheme="minorBidi" w:cstheme="minorBidi"/>
          <w:b/>
          <w:bCs/>
          <w:sz w:val="28"/>
          <w:szCs w:val="28"/>
          <w:lang w:val="pt-BR"/>
        </w:rPr>
      </w:pPr>
      <w:r w:rsidRPr="00D60E53">
        <w:rPr>
          <w:rFonts w:asciiTheme="minorBidi" w:hAnsiTheme="minorBidi" w:cstheme="minorBidi"/>
          <w:b/>
          <w:bCs/>
          <w:sz w:val="28"/>
          <w:szCs w:val="28"/>
          <w:lang w:val="pt-BR"/>
        </w:rPr>
        <w:t>N E W S  R E L E A S E</w:t>
      </w:r>
    </w:p>
    <w:p w:rsidR="00367001" w:rsidRPr="00D60E53" w:rsidRDefault="00CD646B" w:rsidP="00D10DA4">
      <w:pPr>
        <w:spacing w:after="240" w:line="360" w:lineRule="auto"/>
        <w:jc w:val="center"/>
        <w:rPr>
          <w:rFonts w:asciiTheme="minorBidi" w:hAnsiTheme="minorBidi" w:cstheme="minorBidi"/>
          <w:color w:val="000000" w:themeColor="text1"/>
          <w:lang w:val="pt-BR"/>
        </w:rPr>
      </w:pPr>
      <w:r w:rsidRPr="00D60E53">
        <w:rPr>
          <w:rFonts w:asciiTheme="minorBidi" w:hAnsiTheme="minorBidi" w:cstheme="minorBidi"/>
          <w:noProof/>
          <w:color w:val="000000" w:themeColor="text1"/>
        </w:rPr>
        <w:drawing>
          <wp:inline distT="0" distB="0" distL="0" distR="0" wp14:anchorId="7C35EEC1" wp14:editId="7E328ACC">
            <wp:extent cx="3495675" cy="146096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sch logo temp.jpg"/>
                    <pic:cNvPicPr/>
                  </pic:nvPicPr>
                  <pic:blipFill rotWithShape="1">
                    <a:blip r:embed="rId9">
                      <a:extLst>
                        <a:ext uri="{28A0092B-C50C-407E-A947-70E740481C1C}">
                          <a14:useLocalDpi xmlns:a14="http://schemas.microsoft.com/office/drawing/2010/main" val="0"/>
                        </a:ext>
                      </a:extLst>
                    </a:blip>
                    <a:srcRect t="6500" r="1784" b="20524"/>
                    <a:stretch/>
                  </pic:blipFill>
                  <pic:spPr bwMode="auto">
                    <a:xfrm>
                      <a:off x="0" y="0"/>
                      <a:ext cx="3517089" cy="1469917"/>
                    </a:xfrm>
                    <a:prstGeom prst="rect">
                      <a:avLst/>
                    </a:prstGeom>
                    <a:ln>
                      <a:noFill/>
                    </a:ln>
                    <a:extLst>
                      <a:ext uri="{53640926-AAD7-44D8-BBD7-CCE9431645EC}">
                        <a14:shadowObscured xmlns:a14="http://schemas.microsoft.com/office/drawing/2010/main"/>
                      </a:ext>
                    </a:extLst>
                  </pic:spPr>
                </pic:pic>
              </a:graphicData>
            </a:graphic>
          </wp:inline>
        </w:drawing>
      </w:r>
    </w:p>
    <w:p w:rsidR="00174214" w:rsidRPr="002D1B1D" w:rsidRDefault="00EE1FAE" w:rsidP="002D1B1D">
      <w:pPr>
        <w:spacing w:line="360" w:lineRule="auto"/>
        <w:jc w:val="center"/>
        <w:rPr>
          <w:rFonts w:asciiTheme="minorBidi" w:hAnsiTheme="minorBidi" w:cstheme="minorBidi"/>
          <w:b/>
          <w:bCs/>
          <w:color w:val="000000" w:themeColor="text1"/>
          <w:sz w:val="24"/>
          <w:szCs w:val="24"/>
        </w:rPr>
      </w:pPr>
      <w:r w:rsidRPr="002D1B1D">
        <w:rPr>
          <w:rFonts w:asciiTheme="minorBidi" w:hAnsiTheme="minorBidi" w:cstheme="minorBidi"/>
          <w:b/>
          <w:bCs/>
          <w:color w:val="000000" w:themeColor="text1"/>
          <w:sz w:val="24"/>
          <w:szCs w:val="24"/>
        </w:rPr>
        <w:t>I</w:t>
      </w:r>
      <w:r w:rsidR="00AD2A19" w:rsidRPr="002D1B1D">
        <w:rPr>
          <w:rFonts w:asciiTheme="minorBidi" w:hAnsiTheme="minorBidi" w:cstheme="minorBidi"/>
          <w:b/>
          <w:bCs/>
          <w:color w:val="000000" w:themeColor="text1"/>
          <w:sz w:val="24"/>
          <w:szCs w:val="24"/>
        </w:rPr>
        <w:t>ndustry A-listers</w:t>
      </w:r>
      <w:r w:rsidR="00D26E71" w:rsidRPr="002D1B1D">
        <w:rPr>
          <w:rFonts w:asciiTheme="minorBidi" w:hAnsiTheme="minorBidi" w:cstheme="minorBidi"/>
          <w:b/>
          <w:bCs/>
          <w:color w:val="000000" w:themeColor="text1"/>
          <w:sz w:val="24"/>
          <w:szCs w:val="24"/>
        </w:rPr>
        <w:t xml:space="preserve"> </w:t>
      </w:r>
      <w:r w:rsidR="00AD2A19" w:rsidRPr="002D1B1D">
        <w:rPr>
          <w:rFonts w:asciiTheme="minorBidi" w:hAnsiTheme="minorBidi" w:cstheme="minorBidi"/>
          <w:b/>
          <w:bCs/>
          <w:color w:val="000000" w:themeColor="text1"/>
          <w:sz w:val="24"/>
          <w:szCs w:val="24"/>
        </w:rPr>
        <w:t>reveal careers tips at</w:t>
      </w:r>
      <w:r w:rsidR="00174214" w:rsidRPr="002D1B1D">
        <w:rPr>
          <w:rFonts w:asciiTheme="minorBidi" w:hAnsiTheme="minorBidi" w:cstheme="minorBidi"/>
          <w:b/>
          <w:bCs/>
          <w:color w:val="000000" w:themeColor="text1"/>
          <w:sz w:val="24"/>
          <w:szCs w:val="24"/>
        </w:rPr>
        <w:t xml:space="preserve"> Bucks Skills Show</w:t>
      </w:r>
    </w:p>
    <w:p w:rsidR="00367001" w:rsidRPr="002D1B1D" w:rsidRDefault="00367001" w:rsidP="002D1B1D">
      <w:pPr>
        <w:spacing w:line="360" w:lineRule="auto"/>
        <w:jc w:val="center"/>
        <w:rPr>
          <w:rFonts w:asciiTheme="minorBidi" w:hAnsiTheme="minorBidi" w:cstheme="minorBidi"/>
          <w:b/>
          <w:bCs/>
          <w:color w:val="000000" w:themeColor="text1"/>
          <w:sz w:val="24"/>
          <w:szCs w:val="24"/>
        </w:rPr>
      </w:pPr>
    </w:p>
    <w:p w:rsidR="00EE1FAE" w:rsidRPr="002D1B1D" w:rsidRDefault="00EE1FAE" w:rsidP="002D1B1D">
      <w:pPr>
        <w:spacing w:line="360" w:lineRule="auto"/>
        <w:rPr>
          <w:rStyle w:val="textexposedshow"/>
          <w:rFonts w:asciiTheme="minorBidi" w:hAnsiTheme="minorBidi" w:cstheme="minorBidi"/>
          <w:color w:val="000000" w:themeColor="text1"/>
          <w:sz w:val="24"/>
          <w:szCs w:val="24"/>
          <w:shd w:val="clear" w:color="auto" w:fill="FFFFFF"/>
        </w:rPr>
      </w:pPr>
      <w:r w:rsidRPr="002D1B1D">
        <w:rPr>
          <w:rFonts w:asciiTheme="minorBidi" w:hAnsiTheme="minorBidi" w:cstheme="minorBidi"/>
          <w:color w:val="000000" w:themeColor="text1"/>
          <w:sz w:val="24"/>
          <w:szCs w:val="24"/>
          <w:shd w:val="clear" w:color="auto" w:fill="FFFFFF"/>
        </w:rPr>
        <w:t>A</w:t>
      </w:r>
      <w:r w:rsidR="0073352D" w:rsidRPr="002D1B1D">
        <w:rPr>
          <w:rFonts w:asciiTheme="minorBidi" w:hAnsiTheme="minorBidi" w:cstheme="minorBidi"/>
          <w:color w:val="000000" w:themeColor="text1"/>
          <w:sz w:val="24"/>
          <w:szCs w:val="24"/>
          <w:shd w:val="clear" w:color="auto" w:fill="FFFFFF"/>
        </w:rPr>
        <w:t xml:space="preserve">n A-list cast of speakers </w:t>
      </w:r>
      <w:r w:rsidRPr="002D1B1D">
        <w:rPr>
          <w:rFonts w:asciiTheme="minorBidi" w:hAnsiTheme="minorBidi" w:cstheme="minorBidi"/>
          <w:color w:val="000000" w:themeColor="text1"/>
          <w:sz w:val="24"/>
          <w:szCs w:val="24"/>
          <w:shd w:val="clear" w:color="auto" w:fill="FFFFFF"/>
        </w:rPr>
        <w:t xml:space="preserve">from Google to the Ministry of Sound will be </w:t>
      </w:r>
      <w:r w:rsidR="0073352D" w:rsidRPr="002D1B1D">
        <w:rPr>
          <w:rFonts w:asciiTheme="minorBidi" w:hAnsiTheme="minorBidi" w:cstheme="minorBidi"/>
          <w:color w:val="000000" w:themeColor="text1"/>
          <w:sz w:val="24"/>
          <w:szCs w:val="24"/>
          <w:shd w:val="clear" w:color="auto" w:fill="FFFFFF"/>
        </w:rPr>
        <w:t xml:space="preserve">headlining </w:t>
      </w:r>
      <w:r w:rsidR="0073352D" w:rsidRPr="002D1B1D">
        <w:rPr>
          <w:rFonts w:asciiTheme="minorBidi" w:hAnsiTheme="minorBidi" w:cstheme="minorBidi"/>
          <w:sz w:val="24"/>
          <w:szCs w:val="24"/>
        </w:rPr>
        <w:t>the county’s largest interactive careers fair on Saturday 13 October at The Gateway in Aylesbury</w:t>
      </w:r>
      <w:r w:rsidR="001A5FAF" w:rsidRPr="002D1B1D">
        <w:rPr>
          <w:rFonts w:asciiTheme="minorBidi" w:hAnsiTheme="minorBidi" w:cstheme="minorBidi"/>
          <w:sz w:val="24"/>
          <w:szCs w:val="24"/>
        </w:rPr>
        <w:t>.</w:t>
      </w:r>
    </w:p>
    <w:p w:rsidR="00EE1FAE" w:rsidRPr="002D1B1D" w:rsidRDefault="00EE1FAE" w:rsidP="002D1B1D">
      <w:pPr>
        <w:spacing w:line="360" w:lineRule="auto"/>
        <w:rPr>
          <w:rFonts w:asciiTheme="minorBidi" w:hAnsiTheme="minorBidi" w:cstheme="minorBidi"/>
          <w:color w:val="000000" w:themeColor="text1"/>
          <w:sz w:val="24"/>
          <w:szCs w:val="24"/>
          <w:shd w:val="clear" w:color="auto" w:fill="FFFFFF"/>
        </w:rPr>
      </w:pPr>
    </w:p>
    <w:p w:rsidR="001A5FAF" w:rsidRPr="002D1B1D" w:rsidRDefault="00EE1FAE" w:rsidP="002D1B1D">
      <w:pPr>
        <w:spacing w:line="360" w:lineRule="auto"/>
        <w:rPr>
          <w:rFonts w:asciiTheme="minorBidi" w:hAnsiTheme="minorBidi" w:cstheme="minorBidi"/>
          <w:sz w:val="24"/>
          <w:szCs w:val="24"/>
        </w:rPr>
      </w:pPr>
      <w:r w:rsidRPr="002D1B1D">
        <w:rPr>
          <w:rFonts w:asciiTheme="minorBidi" w:hAnsiTheme="minorBidi" w:cstheme="minorBidi"/>
          <w:color w:val="000000" w:themeColor="text1"/>
          <w:sz w:val="24"/>
          <w:szCs w:val="24"/>
          <w:shd w:val="clear" w:color="auto" w:fill="FFFFFF"/>
        </w:rPr>
        <w:t xml:space="preserve">Organisers of the Bucks Skills Show 2018 announced </w:t>
      </w:r>
      <w:r w:rsidR="00DB4614" w:rsidRPr="002D1B1D">
        <w:rPr>
          <w:rFonts w:asciiTheme="minorBidi" w:hAnsiTheme="minorBidi" w:cstheme="minorBidi"/>
          <w:color w:val="000000" w:themeColor="text1"/>
          <w:sz w:val="24"/>
          <w:szCs w:val="24"/>
          <w:shd w:val="clear" w:color="auto" w:fill="FFFFFF"/>
        </w:rPr>
        <w:t>the full line-up today (Monday 10</w:t>
      </w:r>
      <w:r w:rsidRPr="002D1B1D">
        <w:rPr>
          <w:rFonts w:asciiTheme="minorBidi" w:hAnsiTheme="minorBidi" w:cstheme="minorBidi"/>
          <w:color w:val="000000" w:themeColor="text1"/>
          <w:sz w:val="24"/>
          <w:szCs w:val="24"/>
          <w:shd w:val="clear" w:color="auto" w:fill="FFFFFF"/>
        </w:rPr>
        <w:t xml:space="preserve"> September), which also includes </w:t>
      </w:r>
      <w:r w:rsidR="001A5FAF" w:rsidRPr="002D1B1D">
        <w:rPr>
          <w:rFonts w:asciiTheme="minorBidi" w:hAnsiTheme="minorBidi" w:cstheme="minorBidi"/>
          <w:color w:val="000000" w:themeColor="text1"/>
          <w:sz w:val="24"/>
          <w:szCs w:val="24"/>
          <w:lang w:eastAsia="en-US"/>
        </w:rPr>
        <w:t xml:space="preserve">Cabinet Office Minister and MP for Aylesbury </w:t>
      </w:r>
      <w:r w:rsidR="001A5FAF" w:rsidRPr="002D1B1D">
        <w:rPr>
          <w:rFonts w:asciiTheme="minorBidi" w:hAnsiTheme="minorBidi" w:cstheme="minorBidi"/>
          <w:color w:val="000000" w:themeColor="text1"/>
          <w:sz w:val="24"/>
          <w:szCs w:val="24"/>
        </w:rPr>
        <w:t xml:space="preserve">David Lidington, ITV News and </w:t>
      </w:r>
      <w:r w:rsidR="001A5FAF" w:rsidRPr="002D1B1D">
        <w:rPr>
          <w:rFonts w:asciiTheme="minorBidi" w:hAnsiTheme="minorBidi" w:cstheme="minorBidi"/>
          <w:sz w:val="24"/>
          <w:szCs w:val="24"/>
        </w:rPr>
        <w:t>Sir Anthony Seldon OBE.</w:t>
      </w:r>
    </w:p>
    <w:p w:rsidR="00D035A3" w:rsidRPr="002D1B1D" w:rsidRDefault="00D035A3" w:rsidP="002D1B1D">
      <w:pPr>
        <w:spacing w:line="360" w:lineRule="auto"/>
        <w:rPr>
          <w:rStyle w:val="textexposedshow"/>
          <w:rFonts w:asciiTheme="minorBidi" w:hAnsiTheme="minorBidi" w:cstheme="minorBidi"/>
          <w:color w:val="000000" w:themeColor="text1"/>
          <w:sz w:val="24"/>
          <w:szCs w:val="24"/>
          <w:shd w:val="clear" w:color="auto" w:fill="FFFFFF"/>
        </w:rPr>
      </w:pPr>
    </w:p>
    <w:p w:rsidR="00E26B3F" w:rsidRDefault="00FE297B" w:rsidP="002D1B1D">
      <w:pPr>
        <w:spacing w:line="360" w:lineRule="auto"/>
        <w:rPr>
          <w:rFonts w:asciiTheme="minorBidi" w:hAnsiTheme="minorBidi" w:cstheme="minorBidi"/>
          <w:color w:val="000000" w:themeColor="text1"/>
          <w:sz w:val="24"/>
          <w:szCs w:val="24"/>
        </w:rPr>
      </w:pPr>
      <w:r w:rsidRPr="002D1B1D">
        <w:rPr>
          <w:rFonts w:asciiTheme="minorBidi" w:hAnsiTheme="minorBidi" w:cstheme="minorBidi"/>
          <w:color w:val="000000" w:themeColor="text1"/>
          <w:sz w:val="24"/>
          <w:szCs w:val="24"/>
        </w:rPr>
        <w:t xml:space="preserve">Tech giant Bosch, sponsor of the Bucks Skills Show 2018, is sending Application Engineer Stephanie Alexander to highlight potential careers in science, technology, engineering and maths – known widely as ‘STEM’. Stephanie explained: </w:t>
      </w:r>
      <w:r w:rsidRPr="002D1B1D">
        <w:rPr>
          <w:rFonts w:asciiTheme="minorBidi" w:hAnsiTheme="minorBidi" w:cstheme="minorBidi"/>
          <w:color w:val="000000" w:themeColor="text1"/>
          <w:sz w:val="24"/>
          <w:szCs w:val="24"/>
          <w:lang w:eastAsia="en-US"/>
        </w:rPr>
        <w:t xml:space="preserve">“STEM is a wide ranging field involving different inventions that make our lives easier. From cars to planes to artificial intelligence, the skills required for a career in STEM are now so much more diverse as we all strive to achieve the same goal in so many different ways. By supporting the Bucks Skills Show, Bosch </w:t>
      </w:r>
      <w:r w:rsidRPr="002D1B1D">
        <w:rPr>
          <w:rFonts w:asciiTheme="minorBidi" w:hAnsiTheme="minorBidi" w:cstheme="minorBidi"/>
          <w:color w:val="000000" w:themeColor="text1"/>
          <w:sz w:val="24"/>
          <w:szCs w:val="24"/>
        </w:rPr>
        <w:t>aims to help young people reveal their potential capabilities, develop their skills and fuel their imaginations</w:t>
      </w:r>
      <w:r w:rsidR="00AD2A19" w:rsidRPr="002D1B1D">
        <w:rPr>
          <w:rFonts w:asciiTheme="minorBidi" w:hAnsiTheme="minorBidi" w:cstheme="minorBidi"/>
          <w:color w:val="000000" w:themeColor="text1"/>
          <w:sz w:val="24"/>
          <w:szCs w:val="24"/>
        </w:rPr>
        <w:t>.”</w:t>
      </w:r>
    </w:p>
    <w:p w:rsidR="002D1B1D" w:rsidRPr="002D1B1D" w:rsidRDefault="002D1B1D" w:rsidP="002D1B1D">
      <w:pPr>
        <w:spacing w:line="360" w:lineRule="auto"/>
        <w:rPr>
          <w:rFonts w:asciiTheme="minorBidi" w:hAnsiTheme="minorBidi" w:cstheme="minorBidi"/>
          <w:color w:val="000000" w:themeColor="text1"/>
          <w:sz w:val="24"/>
          <w:szCs w:val="24"/>
        </w:rPr>
      </w:pPr>
    </w:p>
    <w:p w:rsidR="002D1B1D" w:rsidRPr="002D1B1D" w:rsidRDefault="002D1B1D" w:rsidP="002D1B1D">
      <w:pPr>
        <w:spacing w:line="360" w:lineRule="auto"/>
        <w:jc w:val="right"/>
        <w:rPr>
          <w:rFonts w:asciiTheme="minorBidi" w:hAnsiTheme="minorBidi" w:cstheme="minorBidi"/>
          <w:b/>
          <w:bCs/>
          <w:sz w:val="24"/>
          <w:szCs w:val="24"/>
        </w:rPr>
      </w:pPr>
      <w:r w:rsidRPr="002D1B1D">
        <w:rPr>
          <w:rFonts w:asciiTheme="minorBidi" w:hAnsiTheme="minorBidi" w:cstheme="minorBidi"/>
          <w:b/>
          <w:bCs/>
          <w:sz w:val="24"/>
          <w:szCs w:val="24"/>
        </w:rPr>
        <w:t>more…</w:t>
      </w:r>
    </w:p>
    <w:p w:rsidR="002D1B1D" w:rsidRPr="002D1B1D" w:rsidRDefault="002D1B1D" w:rsidP="002D1B1D">
      <w:pPr>
        <w:spacing w:line="360" w:lineRule="auto"/>
        <w:jc w:val="right"/>
        <w:rPr>
          <w:rFonts w:asciiTheme="minorBidi" w:hAnsiTheme="minorBidi" w:cstheme="minorBidi"/>
          <w:b/>
          <w:bCs/>
          <w:sz w:val="24"/>
          <w:szCs w:val="24"/>
        </w:rPr>
      </w:pPr>
    </w:p>
    <w:p w:rsidR="002D1B1D" w:rsidRPr="002D1B1D" w:rsidRDefault="002D1B1D" w:rsidP="002D1B1D">
      <w:pPr>
        <w:spacing w:line="360" w:lineRule="auto"/>
        <w:rPr>
          <w:rFonts w:asciiTheme="minorBidi" w:hAnsiTheme="minorBidi" w:cstheme="minorBidi"/>
          <w:b/>
          <w:bCs/>
          <w:color w:val="000000" w:themeColor="text1"/>
          <w:sz w:val="24"/>
          <w:szCs w:val="24"/>
        </w:rPr>
      </w:pPr>
      <w:r w:rsidRPr="002D1B1D">
        <w:rPr>
          <w:rFonts w:asciiTheme="minorBidi" w:hAnsiTheme="minorBidi" w:cstheme="minorBidi"/>
          <w:b/>
          <w:bCs/>
          <w:color w:val="000000" w:themeColor="text1"/>
          <w:sz w:val="24"/>
          <w:szCs w:val="24"/>
        </w:rPr>
        <w:lastRenderedPageBreak/>
        <w:t>Industry A-listers reveal careers tips at Bucks Skills Show</w:t>
      </w:r>
      <w:r w:rsidRPr="002D1B1D">
        <w:rPr>
          <w:rFonts w:asciiTheme="minorBidi" w:eastAsia="Times New Roman" w:hAnsiTheme="minorBidi" w:cstheme="minorBidi"/>
          <w:b/>
          <w:bCs/>
          <w:spacing w:val="-12"/>
          <w:kern w:val="36"/>
          <w:sz w:val="24"/>
          <w:szCs w:val="24"/>
          <w:bdr w:val="none" w:sz="0" w:space="0" w:color="auto" w:frame="1"/>
        </w:rPr>
        <w:t xml:space="preserve">: 2 </w:t>
      </w:r>
    </w:p>
    <w:p w:rsidR="00DD405D" w:rsidRPr="002D1B1D" w:rsidRDefault="00DD405D" w:rsidP="002D1B1D">
      <w:pPr>
        <w:spacing w:line="360" w:lineRule="auto"/>
        <w:rPr>
          <w:rFonts w:asciiTheme="minorBidi" w:hAnsiTheme="minorBidi" w:cstheme="minorBidi"/>
          <w:color w:val="000000" w:themeColor="text1"/>
          <w:sz w:val="24"/>
          <w:szCs w:val="24"/>
        </w:rPr>
      </w:pPr>
    </w:p>
    <w:p w:rsidR="00D035A3" w:rsidRPr="002D1B1D" w:rsidRDefault="00DD405D" w:rsidP="002D1B1D">
      <w:pPr>
        <w:spacing w:line="360" w:lineRule="auto"/>
        <w:rPr>
          <w:rFonts w:asciiTheme="minorBidi" w:hAnsiTheme="minorBidi" w:cstheme="minorBidi"/>
          <w:color w:val="000000" w:themeColor="text1"/>
          <w:sz w:val="24"/>
          <w:szCs w:val="24"/>
        </w:rPr>
      </w:pPr>
      <w:r w:rsidRPr="002D1B1D">
        <w:rPr>
          <w:rFonts w:asciiTheme="minorBidi" w:hAnsiTheme="minorBidi" w:cstheme="minorBidi"/>
          <w:color w:val="000000" w:themeColor="text1"/>
          <w:sz w:val="24"/>
          <w:szCs w:val="24"/>
        </w:rPr>
        <w:t>The Rt Hon David Lidington MP</w:t>
      </w:r>
      <w:r w:rsidR="0078345D" w:rsidRPr="002D1B1D">
        <w:rPr>
          <w:rFonts w:asciiTheme="minorBidi" w:hAnsiTheme="minorBidi" w:cstheme="minorBidi"/>
          <w:color w:val="000000" w:themeColor="text1"/>
          <w:sz w:val="24"/>
          <w:szCs w:val="24"/>
        </w:rPr>
        <w:t xml:space="preserve">, </w:t>
      </w:r>
      <w:r w:rsidR="0078345D" w:rsidRPr="002D1B1D">
        <w:rPr>
          <w:rFonts w:asciiTheme="minorBidi" w:hAnsiTheme="minorBidi" w:cstheme="minorBidi"/>
          <w:color w:val="000000" w:themeColor="text1"/>
          <w:sz w:val="24"/>
          <w:szCs w:val="24"/>
          <w:lang w:eastAsia="en-US"/>
        </w:rPr>
        <w:t>MP for Aylesbury and Minister the Cabinet Office</w:t>
      </w:r>
      <w:r w:rsidR="00D035A3" w:rsidRPr="002D1B1D">
        <w:rPr>
          <w:rFonts w:asciiTheme="minorBidi" w:hAnsiTheme="minorBidi" w:cstheme="minorBidi"/>
          <w:color w:val="000000" w:themeColor="text1"/>
          <w:sz w:val="24"/>
          <w:szCs w:val="24"/>
        </w:rPr>
        <w:t>, launches the event</w:t>
      </w:r>
      <w:r w:rsidR="00EE1FAE" w:rsidRPr="002D1B1D">
        <w:rPr>
          <w:rFonts w:asciiTheme="minorBidi" w:hAnsiTheme="minorBidi" w:cstheme="minorBidi"/>
          <w:color w:val="000000" w:themeColor="text1"/>
          <w:sz w:val="24"/>
          <w:szCs w:val="24"/>
        </w:rPr>
        <w:t xml:space="preserve"> with a look at </w:t>
      </w:r>
      <w:r w:rsidR="00D035A3" w:rsidRPr="002D1B1D">
        <w:rPr>
          <w:rFonts w:asciiTheme="minorBidi" w:hAnsiTheme="minorBidi" w:cstheme="minorBidi"/>
          <w:color w:val="000000" w:themeColor="text1"/>
          <w:sz w:val="24"/>
          <w:szCs w:val="24"/>
        </w:rPr>
        <w:t>the opportunities for young people created through the Government’s Skills Policy and Industrial Strategy</w:t>
      </w:r>
      <w:r w:rsidR="00EE1FAE" w:rsidRPr="002D1B1D">
        <w:rPr>
          <w:rFonts w:asciiTheme="minorBidi" w:hAnsiTheme="minorBidi" w:cstheme="minorBidi"/>
          <w:color w:val="000000" w:themeColor="text1"/>
          <w:sz w:val="24"/>
          <w:szCs w:val="24"/>
        </w:rPr>
        <w:t>.</w:t>
      </w:r>
    </w:p>
    <w:p w:rsidR="00D035A3" w:rsidRPr="002D1B1D" w:rsidRDefault="00D035A3" w:rsidP="002D1B1D">
      <w:pPr>
        <w:spacing w:line="360" w:lineRule="auto"/>
        <w:rPr>
          <w:rFonts w:asciiTheme="minorBidi" w:hAnsiTheme="minorBidi" w:cstheme="minorBidi"/>
          <w:color w:val="000000" w:themeColor="text1"/>
          <w:sz w:val="24"/>
          <w:szCs w:val="24"/>
          <w:shd w:val="clear" w:color="auto" w:fill="FFFFFF"/>
        </w:rPr>
      </w:pPr>
    </w:p>
    <w:p w:rsidR="00F70DC0" w:rsidRPr="002D1B1D" w:rsidRDefault="00D618B6" w:rsidP="002D1B1D">
      <w:pPr>
        <w:spacing w:line="360" w:lineRule="auto"/>
        <w:rPr>
          <w:rFonts w:asciiTheme="minorBidi" w:hAnsiTheme="minorBidi" w:cstheme="minorBidi"/>
          <w:color w:val="000000" w:themeColor="text1"/>
          <w:sz w:val="24"/>
          <w:szCs w:val="24"/>
        </w:rPr>
      </w:pPr>
      <w:r w:rsidRPr="002D1B1D">
        <w:rPr>
          <w:rFonts w:asciiTheme="minorBidi" w:hAnsiTheme="minorBidi" w:cstheme="minorBidi"/>
          <w:color w:val="000000" w:themeColor="text1"/>
          <w:sz w:val="24"/>
          <w:szCs w:val="24"/>
        </w:rPr>
        <w:t xml:space="preserve">Alison Lomax, Director of Lifestyle Retail at Google, will be giving </w:t>
      </w:r>
      <w:r w:rsidR="00C6232E" w:rsidRPr="002D1B1D">
        <w:rPr>
          <w:rFonts w:asciiTheme="minorBidi" w:hAnsiTheme="minorBidi" w:cstheme="minorBidi"/>
          <w:color w:val="000000" w:themeColor="text1"/>
          <w:sz w:val="24"/>
          <w:szCs w:val="24"/>
        </w:rPr>
        <w:t>insider tips on</w:t>
      </w:r>
      <w:r w:rsidR="004B6D3D" w:rsidRPr="002D1B1D">
        <w:rPr>
          <w:rFonts w:asciiTheme="minorBidi" w:hAnsiTheme="minorBidi" w:cstheme="minorBidi"/>
          <w:color w:val="000000" w:themeColor="text1"/>
          <w:sz w:val="24"/>
          <w:szCs w:val="24"/>
        </w:rPr>
        <w:t xml:space="preserve"> careers in digital: </w:t>
      </w:r>
      <w:r w:rsidR="00A769F6" w:rsidRPr="002D1B1D">
        <w:rPr>
          <w:rFonts w:asciiTheme="minorBidi" w:hAnsiTheme="minorBidi" w:cstheme="minorBidi"/>
          <w:color w:val="000000" w:themeColor="text1"/>
          <w:sz w:val="24"/>
          <w:szCs w:val="24"/>
        </w:rPr>
        <w:t>"</w:t>
      </w:r>
      <w:r w:rsidR="00564AEC" w:rsidRPr="002D1B1D">
        <w:rPr>
          <w:rFonts w:asciiTheme="minorBidi" w:hAnsiTheme="minorBidi" w:cstheme="minorBidi"/>
          <w:color w:val="000000" w:themeColor="text1"/>
          <w:sz w:val="24"/>
          <w:szCs w:val="24"/>
        </w:rPr>
        <w:t>I’m looking forward</w:t>
      </w:r>
      <w:r w:rsidR="00A769F6" w:rsidRPr="002D1B1D">
        <w:rPr>
          <w:rFonts w:asciiTheme="minorBidi" w:hAnsiTheme="minorBidi" w:cstheme="minorBidi"/>
          <w:color w:val="000000" w:themeColor="text1"/>
          <w:sz w:val="24"/>
          <w:szCs w:val="24"/>
        </w:rPr>
        <w:t xml:space="preserve"> sharing my career journey</w:t>
      </w:r>
      <w:r w:rsidR="00564AEC" w:rsidRPr="002D1B1D">
        <w:rPr>
          <w:rFonts w:asciiTheme="minorBidi" w:hAnsiTheme="minorBidi" w:cstheme="minorBidi"/>
          <w:color w:val="000000" w:themeColor="text1"/>
          <w:sz w:val="24"/>
          <w:szCs w:val="24"/>
        </w:rPr>
        <w:t xml:space="preserve"> with students at the Bucks Skills Show</w:t>
      </w:r>
      <w:r w:rsidR="00A769F6" w:rsidRPr="002D1B1D">
        <w:rPr>
          <w:rFonts w:asciiTheme="minorBidi" w:hAnsiTheme="minorBidi" w:cstheme="minorBidi"/>
          <w:color w:val="000000" w:themeColor="text1"/>
          <w:sz w:val="24"/>
          <w:szCs w:val="24"/>
        </w:rPr>
        <w:t xml:space="preserve"> and</w:t>
      </w:r>
      <w:r w:rsidR="00564AEC" w:rsidRPr="002D1B1D">
        <w:rPr>
          <w:rFonts w:asciiTheme="minorBidi" w:hAnsiTheme="minorBidi" w:cstheme="minorBidi"/>
          <w:color w:val="000000" w:themeColor="text1"/>
          <w:sz w:val="24"/>
          <w:szCs w:val="24"/>
        </w:rPr>
        <w:t xml:space="preserve"> giving them</w:t>
      </w:r>
      <w:r w:rsidR="00A769F6" w:rsidRPr="002D1B1D">
        <w:rPr>
          <w:rFonts w:asciiTheme="minorBidi" w:hAnsiTheme="minorBidi" w:cstheme="minorBidi"/>
          <w:color w:val="000000" w:themeColor="text1"/>
          <w:sz w:val="24"/>
          <w:szCs w:val="24"/>
        </w:rPr>
        <w:t xml:space="preserve"> insights into the plethora of types of digital ca</w:t>
      </w:r>
      <w:r w:rsidR="00595587">
        <w:rPr>
          <w:rFonts w:asciiTheme="minorBidi" w:hAnsiTheme="minorBidi" w:cstheme="minorBidi"/>
          <w:color w:val="000000" w:themeColor="text1"/>
          <w:sz w:val="24"/>
          <w:szCs w:val="24"/>
        </w:rPr>
        <w:t>reers, from YouTube c</w:t>
      </w:r>
      <w:r w:rsidR="00A769F6" w:rsidRPr="002D1B1D">
        <w:rPr>
          <w:rFonts w:asciiTheme="minorBidi" w:hAnsiTheme="minorBidi" w:cstheme="minorBidi"/>
          <w:color w:val="000000" w:themeColor="text1"/>
          <w:sz w:val="24"/>
          <w:szCs w:val="24"/>
        </w:rPr>
        <w:t>reators to cyber security</w:t>
      </w:r>
      <w:r w:rsidR="004B6D3D" w:rsidRPr="002D1B1D">
        <w:rPr>
          <w:rFonts w:asciiTheme="minorBidi" w:hAnsiTheme="minorBidi" w:cstheme="minorBidi"/>
          <w:color w:val="000000" w:themeColor="text1"/>
          <w:sz w:val="24"/>
          <w:szCs w:val="24"/>
        </w:rPr>
        <w:t>.</w:t>
      </w:r>
      <w:r w:rsidR="00A769F6" w:rsidRPr="002D1B1D">
        <w:rPr>
          <w:rFonts w:asciiTheme="minorBidi" w:hAnsiTheme="minorBidi" w:cstheme="minorBidi"/>
          <w:color w:val="000000" w:themeColor="text1"/>
          <w:sz w:val="24"/>
          <w:szCs w:val="24"/>
        </w:rPr>
        <w:t>"</w:t>
      </w:r>
    </w:p>
    <w:p w:rsidR="00F70DC0" w:rsidRPr="002D1B1D" w:rsidRDefault="00EE1FAE" w:rsidP="002D1B1D">
      <w:pPr>
        <w:tabs>
          <w:tab w:val="left" w:pos="2460"/>
        </w:tabs>
        <w:spacing w:line="360" w:lineRule="auto"/>
        <w:rPr>
          <w:rFonts w:asciiTheme="minorBidi" w:hAnsiTheme="minorBidi" w:cstheme="minorBidi"/>
          <w:sz w:val="24"/>
          <w:szCs w:val="24"/>
        </w:rPr>
      </w:pPr>
      <w:r w:rsidRPr="002D1B1D">
        <w:rPr>
          <w:rFonts w:asciiTheme="minorBidi" w:hAnsiTheme="minorBidi" w:cstheme="minorBidi"/>
          <w:sz w:val="24"/>
          <w:szCs w:val="24"/>
        </w:rPr>
        <w:tab/>
      </w:r>
    </w:p>
    <w:p w:rsidR="00EE1FAE" w:rsidRPr="002D1B1D" w:rsidRDefault="00195F1C" w:rsidP="002D1B1D">
      <w:pPr>
        <w:spacing w:line="360" w:lineRule="auto"/>
        <w:rPr>
          <w:rFonts w:asciiTheme="minorBidi" w:hAnsiTheme="minorBidi" w:cstheme="minorBidi"/>
          <w:color w:val="000000" w:themeColor="text1"/>
          <w:sz w:val="24"/>
          <w:szCs w:val="24"/>
        </w:rPr>
      </w:pPr>
      <w:r w:rsidRPr="002D1B1D">
        <w:rPr>
          <w:rFonts w:asciiTheme="minorBidi" w:hAnsiTheme="minorBidi" w:cstheme="minorBidi"/>
          <w:color w:val="000000" w:themeColor="text1"/>
          <w:sz w:val="24"/>
          <w:szCs w:val="24"/>
        </w:rPr>
        <w:t xml:space="preserve">Reshma Rumsey, Social Affairs Producer for ITV News, discusses careers in </w:t>
      </w:r>
      <w:r w:rsidR="00946462" w:rsidRPr="002D1B1D">
        <w:rPr>
          <w:rFonts w:asciiTheme="minorBidi" w:hAnsiTheme="minorBidi" w:cstheme="minorBidi"/>
          <w:color w:val="000000" w:themeColor="text1"/>
          <w:sz w:val="24"/>
          <w:szCs w:val="24"/>
        </w:rPr>
        <w:t>TV journalism</w:t>
      </w:r>
      <w:r w:rsidRPr="002D1B1D">
        <w:rPr>
          <w:rFonts w:asciiTheme="minorBidi" w:hAnsiTheme="minorBidi" w:cstheme="minorBidi"/>
          <w:color w:val="000000" w:themeColor="text1"/>
          <w:sz w:val="24"/>
          <w:szCs w:val="24"/>
        </w:rPr>
        <w:t xml:space="preserve">: </w:t>
      </w:r>
      <w:r w:rsidR="00F70DC0" w:rsidRPr="002D1B1D">
        <w:rPr>
          <w:rFonts w:asciiTheme="minorBidi" w:eastAsia="Times New Roman" w:hAnsiTheme="minorBidi" w:cstheme="minorBidi"/>
          <w:sz w:val="24"/>
          <w:szCs w:val="24"/>
        </w:rPr>
        <w:t>“I’ve been a journalist for 20 years and have seen the profession evolve and grow. It’s a hugely rewarding career: exciting, unpredictable and has infinite possibilities. But being a journalist is not just about having the talent, you also need to be tough and tenacious. I’m looking forward to meeting the young people attending this great event and possible journalists of the future, and showing them why being a journalist is</w:t>
      </w:r>
      <w:r w:rsidR="001A5FAF" w:rsidRPr="002D1B1D">
        <w:rPr>
          <w:rFonts w:asciiTheme="minorBidi" w:eastAsia="Times New Roman" w:hAnsiTheme="minorBidi" w:cstheme="minorBidi"/>
          <w:sz w:val="24"/>
          <w:szCs w:val="24"/>
        </w:rPr>
        <w:t xml:space="preserve"> the greatest job in the world.”</w:t>
      </w:r>
    </w:p>
    <w:p w:rsidR="00EE1FAE" w:rsidRPr="002D1B1D" w:rsidRDefault="00EE1FAE" w:rsidP="002D1B1D">
      <w:pPr>
        <w:tabs>
          <w:tab w:val="left" w:pos="3855"/>
        </w:tabs>
        <w:spacing w:line="360" w:lineRule="auto"/>
        <w:rPr>
          <w:rFonts w:asciiTheme="minorBidi" w:hAnsiTheme="minorBidi" w:cstheme="minorBidi"/>
          <w:color w:val="000000" w:themeColor="text1"/>
          <w:sz w:val="24"/>
          <w:szCs w:val="24"/>
        </w:rPr>
      </w:pPr>
      <w:r w:rsidRPr="002D1B1D">
        <w:rPr>
          <w:rFonts w:asciiTheme="minorBidi" w:hAnsiTheme="minorBidi" w:cstheme="minorBidi"/>
          <w:color w:val="000000" w:themeColor="text1"/>
          <w:sz w:val="24"/>
          <w:szCs w:val="24"/>
        </w:rPr>
        <w:tab/>
      </w:r>
    </w:p>
    <w:p w:rsidR="00EE1FAE" w:rsidRPr="002D1B1D" w:rsidRDefault="0078345D" w:rsidP="002D1B1D">
      <w:pPr>
        <w:spacing w:line="360" w:lineRule="auto"/>
        <w:rPr>
          <w:rFonts w:asciiTheme="minorBidi" w:hAnsiTheme="minorBidi" w:cstheme="minorBidi"/>
          <w:color w:val="000000" w:themeColor="text1"/>
          <w:sz w:val="24"/>
          <w:szCs w:val="24"/>
        </w:rPr>
      </w:pPr>
      <w:r w:rsidRPr="002D1B1D">
        <w:rPr>
          <w:rFonts w:asciiTheme="minorBidi" w:hAnsiTheme="minorBidi" w:cstheme="minorBidi"/>
          <w:sz w:val="24"/>
          <w:szCs w:val="24"/>
        </w:rPr>
        <w:t xml:space="preserve">Young people </w:t>
      </w:r>
      <w:r w:rsidR="00C6232E" w:rsidRPr="002D1B1D">
        <w:rPr>
          <w:rFonts w:asciiTheme="minorBidi" w:hAnsiTheme="minorBidi" w:cstheme="minorBidi"/>
          <w:sz w:val="24"/>
          <w:szCs w:val="24"/>
        </w:rPr>
        <w:t>wanting</w:t>
      </w:r>
      <w:r w:rsidRPr="002D1B1D">
        <w:rPr>
          <w:rFonts w:asciiTheme="minorBidi" w:hAnsiTheme="minorBidi" w:cstheme="minorBidi"/>
          <w:sz w:val="24"/>
          <w:szCs w:val="24"/>
        </w:rPr>
        <w:t xml:space="preserve"> to break into the music industry can head for Ministry of Sound </w:t>
      </w:r>
      <w:r w:rsidR="00AD2A19" w:rsidRPr="002D1B1D">
        <w:rPr>
          <w:rFonts w:asciiTheme="minorBidi" w:hAnsiTheme="minorBidi" w:cstheme="minorBidi"/>
          <w:sz w:val="24"/>
          <w:szCs w:val="24"/>
        </w:rPr>
        <w:t>Chairman</w:t>
      </w:r>
      <w:r w:rsidRPr="002D1B1D">
        <w:rPr>
          <w:rFonts w:asciiTheme="minorBidi" w:hAnsiTheme="minorBidi" w:cstheme="minorBidi"/>
          <w:sz w:val="24"/>
          <w:szCs w:val="24"/>
        </w:rPr>
        <w:t xml:space="preserve"> Lohan Presencer: </w:t>
      </w:r>
      <w:r w:rsidR="00657CF2">
        <w:rPr>
          <w:rFonts w:asciiTheme="minorBidi" w:eastAsia="Times New Roman" w:hAnsiTheme="minorBidi" w:cstheme="minorBidi"/>
          <w:sz w:val="24"/>
          <w:szCs w:val="24"/>
        </w:rPr>
        <w:t>“</w:t>
      </w:r>
      <w:r w:rsidR="00EE1FAE" w:rsidRPr="002D1B1D">
        <w:rPr>
          <w:rFonts w:asciiTheme="minorBidi" w:eastAsia="Times New Roman" w:hAnsiTheme="minorBidi" w:cstheme="minorBidi"/>
          <w:sz w:val="24"/>
          <w:szCs w:val="24"/>
        </w:rPr>
        <w:t>The music and entertainment industries have transformed beyond recognition since I started my career. There are now thousands of careers paths which did not exist when I was a student. The challenge is to help the next generation prepare for opportunities which may not yet exist but could be perfectly suited to their skills as digital natives.”</w:t>
      </w:r>
    </w:p>
    <w:p w:rsidR="00D035A3" w:rsidRPr="002D1B1D" w:rsidRDefault="00D035A3" w:rsidP="002D1B1D">
      <w:pPr>
        <w:spacing w:line="360" w:lineRule="auto"/>
        <w:rPr>
          <w:rFonts w:asciiTheme="minorBidi" w:hAnsiTheme="minorBidi" w:cstheme="minorBidi"/>
          <w:color w:val="000000" w:themeColor="text1"/>
          <w:sz w:val="24"/>
          <w:szCs w:val="24"/>
          <w:shd w:val="clear" w:color="auto" w:fill="FFFFFF"/>
        </w:rPr>
      </w:pPr>
    </w:p>
    <w:p w:rsidR="0073352D" w:rsidRPr="002D1B1D" w:rsidRDefault="0078345D" w:rsidP="002D1B1D">
      <w:pPr>
        <w:spacing w:line="360" w:lineRule="auto"/>
        <w:rPr>
          <w:rFonts w:asciiTheme="minorBidi" w:hAnsiTheme="minorBidi" w:cstheme="minorBidi"/>
          <w:color w:val="000000" w:themeColor="text1"/>
          <w:sz w:val="24"/>
          <w:szCs w:val="24"/>
          <w:shd w:val="clear" w:color="auto" w:fill="FFFFFF"/>
        </w:rPr>
      </w:pPr>
      <w:r w:rsidRPr="002D1B1D">
        <w:rPr>
          <w:rFonts w:asciiTheme="minorBidi" w:hAnsiTheme="minorBidi" w:cstheme="minorBidi"/>
          <w:sz w:val="24"/>
          <w:szCs w:val="24"/>
        </w:rPr>
        <w:t xml:space="preserve">Sir Anthony Seldon OBE, </w:t>
      </w:r>
      <w:r w:rsidR="00D035A3" w:rsidRPr="002D1B1D">
        <w:rPr>
          <w:rFonts w:asciiTheme="minorBidi" w:hAnsiTheme="minorBidi" w:cstheme="minorBidi"/>
          <w:color w:val="000000"/>
          <w:sz w:val="24"/>
          <w:szCs w:val="24"/>
        </w:rPr>
        <w:t>one of the country's most authoritative high profile commentators on contemporary history and education and</w:t>
      </w:r>
      <w:r w:rsidRPr="002D1B1D">
        <w:rPr>
          <w:rFonts w:asciiTheme="minorBidi" w:hAnsiTheme="minorBidi" w:cstheme="minorBidi"/>
          <w:sz w:val="24"/>
          <w:szCs w:val="24"/>
        </w:rPr>
        <w:t xml:space="preserve"> Vice Chancellor of University of Buckingham</w:t>
      </w:r>
      <w:r w:rsidR="00D618B6" w:rsidRPr="002D1B1D">
        <w:rPr>
          <w:rFonts w:asciiTheme="minorBidi" w:hAnsiTheme="minorBidi" w:cstheme="minorBidi"/>
          <w:sz w:val="24"/>
          <w:szCs w:val="24"/>
        </w:rPr>
        <w:t>,</w:t>
      </w:r>
      <w:r w:rsidR="00D035A3" w:rsidRPr="002D1B1D">
        <w:rPr>
          <w:rFonts w:asciiTheme="minorBidi" w:hAnsiTheme="minorBidi" w:cstheme="minorBidi"/>
          <w:sz w:val="24"/>
          <w:szCs w:val="24"/>
        </w:rPr>
        <w:t xml:space="preserve"> will be closing the event </w:t>
      </w:r>
      <w:r w:rsidR="00C6232E" w:rsidRPr="002D1B1D">
        <w:rPr>
          <w:rFonts w:asciiTheme="minorBidi" w:hAnsiTheme="minorBidi" w:cstheme="minorBidi"/>
          <w:sz w:val="24"/>
          <w:szCs w:val="24"/>
        </w:rPr>
        <w:t>by investigating</w:t>
      </w:r>
      <w:r w:rsidR="001544E3" w:rsidRPr="002D1B1D">
        <w:rPr>
          <w:rFonts w:asciiTheme="minorBidi" w:hAnsiTheme="minorBidi" w:cstheme="minorBidi"/>
          <w:sz w:val="24"/>
          <w:szCs w:val="24"/>
        </w:rPr>
        <w:t xml:space="preserve"> the impact of artificial intelligence on education and jobs</w:t>
      </w:r>
      <w:r w:rsidR="00EE1FAE" w:rsidRPr="002D1B1D">
        <w:rPr>
          <w:rFonts w:asciiTheme="minorBidi" w:hAnsiTheme="minorBidi" w:cstheme="minorBidi"/>
          <w:sz w:val="24"/>
          <w:szCs w:val="24"/>
        </w:rPr>
        <w:t>.</w:t>
      </w:r>
    </w:p>
    <w:p w:rsidR="00D035A3" w:rsidRDefault="00D035A3" w:rsidP="002D1B1D">
      <w:pPr>
        <w:spacing w:line="360" w:lineRule="auto"/>
        <w:rPr>
          <w:rFonts w:asciiTheme="minorBidi" w:hAnsiTheme="minorBidi" w:cstheme="minorBidi"/>
          <w:sz w:val="24"/>
          <w:szCs w:val="24"/>
          <w:shd w:val="clear" w:color="auto" w:fill="FFFFFF"/>
        </w:rPr>
      </w:pPr>
    </w:p>
    <w:p w:rsidR="002D1B1D" w:rsidRDefault="002D1B1D" w:rsidP="002D1B1D">
      <w:pPr>
        <w:spacing w:line="360" w:lineRule="auto"/>
        <w:rPr>
          <w:rFonts w:asciiTheme="minorBidi" w:hAnsiTheme="minorBidi" w:cstheme="minorBidi"/>
          <w:sz w:val="24"/>
          <w:szCs w:val="24"/>
          <w:shd w:val="clear" w:color="auto" w:fill="FFFFFF"/>
        </w:rPr>
      </w:pPr>
    </w:p>
    <w:p w:rsidR="002D1B1D" w:rsidRDefault="002D1B1D" w:rsidP="002D1B1D">
      <w:pPr>
        <w:spacing w:line="360" w:lineRule="auto"/>
        <w:jc w:val="right"/>
        <w:rPr>
          <w:rFonts w:asciiTheme="minorBidi" w:hAnsiTheme="minorBidi" w:cstheme="minorBidi"/>
          <w:b/>
          <w:bCs/>
          <w:sz w:val="24"/>
          <w:szCs w:val="24"/>
        </w:rPr>
      </w:pPr>
      <w:r w:rsidRPr="002D1B1D">
        <w:rPr>
          <w:rFonts w:asciiTheme="minorBidi" w:hAnsiTheme="minorBidi" w:cstheme="minorBidi"/>
          <w:b/>
          <w:bCs/>
          <w:sz w:val="24"/>
          <w:szCs w:val="24"/>
        </w:rPr>
        <w:t>more…</w:t>
      </w:r>
    </w:p>
    <w:p w:rsidR="002D1B1D" w:rsidRPr="002D1B1D" w:rsidRDefault="002D1B1D" w:rsidP="002D1B1D">
      <w:pPr>
        <w:spacing w:line="360" w:lineRule="auto"/>
        <w:jc w:val="right"/>
        <w:rPr>
          <w:rFonts w:asciiTheme="minorBidi" w:hAnsiTheme="minorBidi" w:cstheme="minorBidi"/>
          <w:b/>
          <w:bCs/>
          <w:sz w:val="24"/>
          <w:szCs w:val="24"/>
        </w:rPr>
      </w:pPr>
    </w:p>
    <w:p w:rsidR="002D1B1D" w:rsidRPr="002D1B1D" w:rsidRDefault="002D1B1D" w:rsidP="002D1B1D">
      <w:pPr>
        <w:spacing w:line="360" w:lineRule="auto"/>
        <w:jc w:val="right"/>
        <w:rPr>
          <w:rFonts w:asciiTheme="minorBidi" w:hAnsiTheme="minorBidi" w:cstheme="minorBidi"/>
          <w:b/>
          <w:bCs/>
          <w:sz w:val="24"/>
          <w:szCs w:val="24"/>
        </w:rPr>
      </w:pPr>
    </w:p>
    <w:p w:rsidR="002D1B1D" w:rsidRPr="002D1B1D" w:rsidRDefault="002D1B1D" w:rsidP="002D1B1D">
      <w:pPr>
        <w:spacing w:line="360" w:lineRule="auto"/>
        <w:rPr>
          <w:rFonts w:asciiTheme="minorBidi" w:hAnsiTheme="minorBidi" w:cstheme="minorBidi"/>
          <w:b/>
          <w:bCs/>
          <w:color w:val="000000" w:themeColor="text1"/>
          <w:sz w:val="24"/>
          <w:szCs w:val="24"/>
        </w:rPr>
      </w:pPr>
      <w:r w:rsidRPr="002D1B1D">
        <w:rPr>
          <w:rFonts w:asciiTheme="minorBidi" w:hAnsiTheme="minorBidi" w:cstheme="minorBidi"/>
          <w:b/>
          <w:bCs/>
          <w:color w:val="000000" w:themeColor="text1"/>
          <w:sz w:val="24"/>
          <w:szCs w:val="24"/>
        </w:rPr>
        <w:lastRenderedPageBreak/>
        <w:t>Industry A-listers reveal careers tips at Bucks Skills Show</w:t>
      </w:r>
      <w:r>
        <w:rPr>
          <w:rFonts w:asciiTheme="minorBidi" w:eastAsia="Times New Roman" w:hAnsiTheme="minorBidi" w:cstheme="minorBidi"/>
          <w:b/>
          <w:bCs/>
          <w:spacing w:val="-12"/>
          <w:kern w:val="36"/>
          <w:sz w:val="24"/>
          <w:szCs w:val="24"/>
          <w:bdr w:val="none" w:sz="0" w:space="0" w:color="auto" w:frame="1"/>
        </w:rPr>
        <w:t>: 3</w:t>
      </w:r>
    </w:p>
    <w:p w:rsidR="002D1B1D" w:rsidRPr="002D1B1D" w:rsidRDefault="002D1B1D" w:rsidP="002D1B1D">
      <w:pPr>
        <w:spacing w:line="360" w:lineRule="auto"/>
        <w:rPr>
          <w:rFonts w:asciiTheme="minorBidi" w:hAnsiTheme="minorBidi" w:cstheme="minorBidi"/>
          <w:sz w:val="24"/>
          <w:szCs w:val="24"/>
          <w:shd w:val="clear" w:color="auto" w:fill="FFFFFF"/>
        </w:rPr>
      </w:pPr>
    </w:p>
    <w:p w:rsidR="00D618B6" w:rsidRPr="002D1B1D" w:rsidRDefault="00D618B6" w:rsidP="002D1B1D">
      <w:pPr>
        <w:spacing w:line="360" w:lineRule="auto"/>
        <w:rPr>
          <w:rStyle w:val="textexposedshow"/>
          <w:rFonts w:asciiTheme="minorBidi" w:hAnsiTheme="minorBidi" w:cstheme="minorBidi"/>
          <w:color w:val="000000" w:themeColor="text1"/>
          <w:sz w:val="24"/>
          <w:szCs w:val="24"/>
          <w:shd w:val="clear" w:color="auto" w:fill="FFFFFF"/>
        </w:rPr>
      </w:pPr>
      <w:r w:rsidRPr="002D1B1D">
        <w:rPr>
          <w:rStyle w:val="textexposedshow"/>
          <w:rFonts w:asciiTheme="minorBidi" w:hAnsiTheme="minorBidi" w:cstheme="minorBidi"/>
          <w:color w:val="000000" w:themeColor="text1"/>
          <w:sz w:val="24"/>
          <w:szCs w:val="24"/>
          <w:shd w:val="clear" w:color="auto" w:fill="FFFFFF"/>
        </w:rPr>
        <w:t xml:space="preserve">Organised by Buckinghamshire Skills Hub, part of Buckinghamshire Thames Valley Local Enterprise Partnership, the county-wide careers event </w:t>
      </w:r>
      <w:r w:rsidRPr="002D1B1D">
        <w:rPr>
          <w:rStyle w:val="textexposedshow"/>
          <w:rFonts w:asciiTheme="minorBidi" w:hAnsiTheme="minorBidi" w:cstheme="minorBidi"/>
          <w:sz w:val="24"/>
          <w:szCs w:val="24"/>
          <w:shd w:val="clear" w:color="auto" w:fill="FFFFFF"/>
        </w:rPr>
        <w:t>opens young people’s eyes to the many different job opportunities available, letting them meet employers face-to-face</w:t>
      </w:r>
      <w:r w:rsidRPr="002D1B1D">
        <w:rPr>
          <w:rStyle w:val="textexposedshow"/>
          <w:rFonts w:asciiTheme="minorBidi" w:hAnsiTheme="minorBidi" w:cstheme="minorBidi"/>
          <w:color w:val="000000" w:themeColor="text1"/>
          <w:sz w:val="24"/>
          <w:szCs w:val="24"/>
          <w:shd w:val="clear" w:color="auto" w:fill="FFFFFF"/>
        </w:rPr>
        <w:t xml:space="preserve">, experience the many activities on offer and be motivated by high profile guest speakers. </w:t>
      </w:r>
    </w:p>
    <w:p w:rsidR="00D618B6" w:rsidRPr="002D1B1D" w:rsidRDefault="00D618B6" w:rsidP="002D1B1D">
      <w:pPr>
        <w:spacing w:line="360" w:lineRule="auto"/>
        <w:rPr>
          <w:rFonts w:asciiTheme="minorBidi" w:hAnsiTheme="minorBidi" w:cstheme="minorBidi"/>
          <w:sz w:val="24"/>
          <w:szCs w:val="24"/>
        </w:rPr>
      </w:pPr>
    </w:p>
    <w:p w:rsidR="00D618B6" w:rsidRPr="002D1B1D" w:rsidRDefault="00D618B6" w:rsidP="002D1B1D">
      <w:pPr>
        <w:spacing w:line="360" w:lineRule="auto"/>
        <w:rPr>
          <w:rFonts w:asciiTheme="minorBidi" w:hAnsiTheme="minorBidi" w:cstheme="minorBidi"/>
          <w:color w:val="000000" w:themeColor="text1"/>
          <w:sz w:val="24"/>
          <w:szCs w:val="24"/>
          <w:shd w:val="clear" w:color="auto" w:fill="FFFFFF"/>
        </w:rPr>
      </w:pPr>
      <w:r w:rsidRPr="002D1B1D">
        <w:rPr>
          <w:rFonts w:asciiTheme="minorBidi" w:hAnsiTheme="minorBidi" w:cstheme="minorBidi"/>
          <w:color w:val="000000" w:themeColor="text1"/>
          <w:sz w:val="24"/>
          <w:szCs w:val="24"/>
        </w:rPr>
        <w:t>The Bucks Skills Show hosts employers from a range of industry sectors:</w:t>
      </w:r>
      <w:r w:rsidRPr="002D1B1D">
        <w:rPr>
          <w:rFonts w:asciiTheme="minorBidi" w:hAnsiTheme="minorBidi" w:cstheme="minorBidi"/>
          <w:color w:val="000000" w:themeColor="text1"/>
          <w:sz w:val="24"/>
          <w:szCs w:val="24"/>
          <w:shd w:val="clear" w:color="auto" w:fill="FFFFFF"/>
        </w:rPr>
        <w:t xml:space="preserve"> </w:t>
      </w:r>
      <w:r w:rsidRPr="002D1B1D">
        <w:rPr>
          <w:rFonts w:asciiTheme="minorBidi" w:hAnsiTheme="minorBidi" w:cstheme="minorBidi"/>
          <w:color w:val="000000" w:themeColor="text1"/>
          <w:sz w:val="24"/>
          <w:szCs w:val="24"/>
        </w:rPr>
        <w:t>public services;</w:t>
      </w:r>
      <w:r w:rsidRPr="002D1B1D">
        <w:rPr>
          <w:rFonts w:asciiTheme="minorBidi" w:hAnsiTheme="minorBidi" w:cstheme="minorBidi"/>
          <w:color w:val="000000" w:themeColor="text1"/>
          <w:sz w:val="24"/>
          <w:szCs w:val="24"/>
          <w:shd w:val="clear" w:color="auto" w:fill="FFFFFF"/>
        </w:rPr>
        <w:t xml:space="preserve"> </w:t>
      </w:r>
      <w:r w:rsidRPr="002D1B1D">
        <w:rPr>
          <w:rFonts w:asciiTheme="minorBidi" w:hAnsiTheme="minorBidi" w:cstheme="minorBidi"/>
          <w:color w:val="000000" w:themeColor="text1"/>
          <w:sz w:val="24"/>
          <w:szCs w:val="24"/>
        </w:rPr>
        <w:t>life sciences, health and social care</w:t>
      </w:r>
      <w:r w:rsidRPr="002D1B1D">
        <w:rPr>
          <w:rFonts w:asciiTheme="minorBidi" w:hAnsiTheme="minorBidi" w:cstheme="minorBidi"/>
          <w:color w:val="000000" w:themeColor="text1"/>
          <w:sz w:val="24"/>
          <w:szCs w:val="24"/>
          <w:shd w:val="clear" w:color="auto" w:fill="FFFFFF"/>
        </w:rPr>
        <w:t xml:space="preserve">; </w:t>
      </w:r>
      <w:r w:rsidRPr="002D1B1D">
        <w:rPr>
          <w:rFonts w:asciiTheme="minorBidi" w:hAnsiTheme="minorBidi" w:cstheme="minorBidi"/>
          <w:color w:val="000000" w:themeColor="text1"/>
          <w:sz w:val="24"/>
          <w:szCs w:val="24"/>
        </w:rPr>
        <w:t>business</w:t>
      </w:r>
      <w:r w:rsidRPr="002D1B1D">
        <w:rPr>
          <w:rFonts w:asciiTheme="minorBidi" w:hAnsiTheme="minorBidi" w:cstheme="minorBidi"/>
          <w:color w:val="000000" w:themeColor="text1"/>
          <w:sz w:val="24"/>
          <w:szCs w:val="24"/>
          <w:shd w:val="clear" w:color="auto" w:fill="FFFFFF"/>
        </w:rPr>
        <w:t xml:space="preserve">; </w:t>
      </w:r>
      <w:r w:rsidRPr="002D1B1D">
        <w:rPr>
          <w:rFonts w:asciiTheme="minorBidi" w:hAnsiTheme="minorBidi" w:cstheme="minorBidi"/>
          <w:color w:val="000000" w:themeColor="text1"/>
          <w:sz w:val="24"/>
          <w:szCs w:val="24"/>
        </w:rPr>
        <w:t>engineering, technology and manufacturing</w:t>
      </w:r>
      <w:r w:rsidRPr="002D1B1D">
        <w:rPr>
          <w:rFonts w:asciiTheme="minorBidi" w:hAnsiTheme="minorBidi" w:cstheme="minorBidi"/>
          <w:color w:val="000000" w:themeColor="text1"/>
          <w:sz w:val="24"/>
          <w:szCs w:val="24"/>
          <w:shd w:val="clear" w:color="auto" w:fill="FFFFFF"/>
        </w:rPr>
        <w:t xml:space="preserve">; </w:t>
      </w:r>
      <w:r w:rsidRPr="002D1B1D">
        <w:rPr>
          <w:rFonts w:asciiTheme="minorBidi" w:hAnsiTheme="minorBidi" w:cstheme="minorBidi"/>
          <w:color w:val="000000" w:themeColor="text1"/>
          <w:sz w:val="24"/>
          <w:szCs w:val="24"/>
        </w:rPr>
        <w:t>media and creative</w:t>
      </w:r>
      <w:r w:rsidRPr="002D1B1D">
        <w:rPr>
          <w:rFonts w:asciiTheme="minorBidi" w:hAnsiTheme="minorBidi" w:cstheme="minorBidi"/>
          <w:color w:val="000000" w:themeColor="text1"/>
          <w:sz w:val="24"/>
          <w:szCs w:val="24"/>
          <w:shd w:val="clear" w:color="auto" w:fill="FFFFFF"/>
        </w:rPr>
        <w:t xml:space="preserve">; </w:t>
      </w:r>
      <w:r w:rsidRPr="002D1B1D">
        <w:rPr>
          <w:rFonts w:asciiTheme="minorBidi" w:hAnsiTheme="minorBidi" w:cstheme="minorBidi"/>
          <w:color w:val="000000" w:themeColor="text1"/>
          <w:sz w:val="24"/>
          <w:szCs w:val="24"/>
        </w:rPr>
        <w:t>retail, hospitality and leisure. Students can also meet education providers at the ‘Next steps’ area.</w:t>
      </w:r>
    </w:p>
    <w:p w:rsidR="00D618B6" w:rsidRPr="002D1B1D" w:rsidRDefault="00D618B6" w:rsidP="002D1B1D">
      <w:pPr>
        <w:spacing w:line="360" w:lineRule="auto"/>
        <w:rPr>
          <w:rFonts w:asciiTheme="minorBidi" w:hAnsiTheme="minorBidi" w:cstheme="minorBidi"/>
          <w:sz w:val="24"/>
          <w:szCs w:val="24"/>
        </w:rPr>
      </w:pPr>
    </w:p>
    <w:p w:rsidR="00D618B6" w:rsidRPr="002D1B1D" w:rsidRDefault="00D618B6" w:rsidP="002D1B1D">
      <w:pPr>
        <w:spacing w:line="360" w:lineRule="auto"/>
        <w:rPr>
          <w:rFonts w:asciiTheme="minorBidi" w:hAnsiTheme="minorBidi" w:cstheme="minorBidi"/>
          <w:sz w:val="24"/>
          <w:szCs w:val="24"/>
        </w:rPr>
      </w:pPr>
      <w:r w:rsidRPr="002D1B1D">
        <w:rPr>
          <w:rStyle w:val="textexposedshow"/>
          <w:rFonts w:asciiTheme="minorBidi" w:hAnsiTheme="minorBidi" w:cstheme="minorBidi"/>
          <w:color w:val="000000" w:themeColor="text1"/>
          <w:sz w:val="24"/>
          <w:szCs w:val="24"/>
          <w:shd w:val="clear" w:color="auto" w:fill="FFFFFF"/>
        </w:rPr>
        <w:t>Visit Eventb</w:t>
      </w:r>
      <w:r w:rsidR="008C0D89" w:rsidRPr="002D1B1D">
        <w:rPr>
          <w:rStyle w:val="textexposedshow"/>
          <w:rFonts w:asciiTheme="minorBidi" w:hAnsiTheme="minorBidi" w:cstheme="minorBidi"/>
          <w:color w:val="000000" w:themeColor="text1"/>
          <w:sz w:val="24"/>
          <w:szCs w:val="24"/>
          <w:shd w:val="clear" w:color="auto" w:fill="FFFFFF"/>
        </w:rPr>
        <w:t>rite.co.uk to book free tickets</w:t>
      </w:r>
      <w:r w:rsidR="008C0D89" w:rsidRPr="002D1B1D">
        <w:rPr>
          <w:rFonts w:asciiTheme="minorBidi" w:hAnsiTheme="minorBidi" w:cstheme="minorBidi"/>
          <w:sz w:val="24"/>
          <w:szCs w:val="24"/>
        </w:rPr>
        <w:t xml:space="preserve"> and for a full line-up of the speakers presenting</w:t>
      </w:r>
      <w:r w:rsidR="008C0D89" w:rsidRPr="002D1B1D">
        <w:rPr>
          <w:rStyle w:val="textexposedshow"/>
          <w:rFonts w:asciiTheme="minorBidi" w:hAnsiTheme="minorBidi" w:cstheme="minorBidi"/>
          <w:color w:val="000000" w:themeColor="text1"/>
          <w:sz w:val="24"/>
          <w:szCs w:val="24"/>
          <w:shd w:val="clear" w:color="auto" w:fill="FFFFFF"/>
        </w:rPr>
        <w:t xml:space="preserve"> </w:t>
      </w:r>
      <w:r w:rsidRPr="002D1B1D">
        <w:rPr>
          <w:rStyle w:val="textexposedshow"/>
          <w:rFonts w:asciiTheme="minorBidi" w:hAnsiTheme="minorBidi" w:cstheme="minorBidi"/>
          <w:color w:val="000000" w:themeColor="text1"/>
          <w:sz w:val="24"/>
          <w:szCs w:val="24"/>
          <w:shd w:val="clear" w:color="auto" w:fill="FFFFFF"/>
        </w:rPr>
        <w:t xml:space="preserve">on Saturday 13 October at The Gateway, Aylesbury, from 9.30am to 3pm. </w:t>
      </w:r>
      <w:r w:rsidRPr="002D1B1D">
        <w:rPr>
          <w:rFonts w:asciiTheme="minorBidi" w:hAnsiTheme="minorBidi" w:cstheme="minorBidi"/>
          <w:sz w:val="24"/>
          <w:szCs w:val="24"/>
        </w:rPr>
        <w:t>F</w:t>
      </w:r>
      <w:r w:rsidRPr="002D1B1D">
        <w:rPr>
          <w:rFonts w:asciiTheme="minorBidi" w:hAnsiTheme="minorBidi" w:cstheme="minorBidi"/>
          <w:color w:val="000000" w:themeColor="text1"/>
          <w:sz w:val="24"/>
          <w:szCs w:val="24"/>
        </w:rPr>
        <w:t xml:space="preserve">ollow </w:t>
      </w:r>
      <w:hyperlink r:id="rId10" w:history="1">
        <w:r w:rsidRPr="002D1B1D">
          <w:rPr>
            <w:rStyle w:val="Hyperlink"/>
            <w:rFonts w:asciiTheme="minorBidi" w:hAnsiTheme="minorBidi" w:cstheme="minorBidi"/>
            <w:sz w:val="24"/>
            <w:szCs w:val="24"/>
          </w:rPr>
          <w:t>@BucksSkillsShow on Twitter</w:t>
        </w:r>
      </w:hyperlink>
      <w:r w:rsidRPr="002D1B1D">
        <w:rPr>
          <w:rFonts w:asciiTheme="minorBidi" w:hAnsiTheme="minorBidi" w:cstheme="minorBidi"/>
          <w:color w:val="000000" w:themeColor="text1"/>
          <w:sz w:val="24"/>
          <w:szCs w:val="24"/>
        </w:rPr>
        <w:t xml:space="preserve"> for updates.</w:t>
      </w:r>
    </w:p>
    <w:p w:rsidR="0090587A" w:rsidRPr="002D1B1D" w:rsidRDefault="0090587A" w:rsidP="002D1B1D">
      <w:pPr>
        <w:spacing w:line="360" w:lineRule="auto"/>
        <w:rPr>
          <w:rStyle w:val="textexposedshow"/>
          <w:rFonts w:asciiTheme="minorBidi" w:hAnsiTheme="minorBidi" w:cstheme="minorBidi"/>
          <w:color w:val="000000" w:themeColor="text1"/>
          <w:sz w:val="24"/>
          <w:szCs w:val="24"/>
          <w:shd w:val="clear" w:color="auto" w:fill="FFFFFF"/>
        </w:rPr>
      </w:pPr>
    </w:p>
    <w:p w:rsidR="005451DA" w:rsidRPr="002D1B1D" w:rsidRDefault="005451DA" w:rsidP="002D1B1D">
      <w:pPr>
        <w:spacing w:line="360" w:lineRule="auto"/>
        <w:jc w:val="center"/>
        <w:rPr>
          <w:rFonts w:asciiTheme="minorBidi" w:hAnsiTheme="minorBidi" w:cstheme="minorBidi"/>
          <w:b/>
          <w:bCs/>
          <w:sz w:val="24"/>
          <w:szCs w:val="24"/>
        </w:rPr>
      </w:pPr>
      <w:r w:rsidRPr="002D1B1D">
        <w:rPr>
          <w:rFonts w:asciiTheme="minorBidi" w:hAnsiTheme="minorBidi" w:cstheme="minorBidi"/>
          <w:b/>
          <w:bCs/>
          <w:sz w:val="24"/>
          <w:szCs w:val="24"/>
        </w:rPr>
        <w:t>Ends</w:t>
      </w:r>
    </w:p>
    <w:p w:rsidR="005451DA" w:rsidRPr="002D1B1D" w:rsidRDefault="005451DA" w:rsidP="00117285">
      <w:pPr>
        <w:tabs>
          <w:tab w:val="left" w:pos="3120"/>
        </w:tabs>
        <w:spacing w:line="276" w:lineRule="auto"/>
        <w:outlineLvl w:val="1"/>
        <w:rPr>
          <w:rFonts w:asciiTheme="minorBidi" w:eastAsia="Times New Roman" w:hAnsiTheme="minorBidi" w:cstheme="minorBidi"/>
          <w:sz w:val="24"/>
          <w:szCs w:val="24"/>
          <w:lang w:eastAsia="en-GB"/>
        </w:rPr>
      </w:pPr>
      <w:r w:rsidRPr="002D1B1D">
        <w:rPr>
          <w:rFonts w:asciiTheme="minorBidi" w:eastAsia="Times New Roman" w:hAnsiTheme="minorBidi" w:cstheme="minorBidi"/>
          <w:sz w:val="24"/>
          <w:szCs w:val="24"/>
          <w:lang w:eastAsia="en-GB"/>
        </w:rPr>
        <w:tab/>
      </w:r>
    </w:p>
    <w:p w:rsidR="005451DA" w:rsidRPr="002D1B1D" w:rsidRDefault="005451DA" w:rsidP="00117285">
      <w:pPr>
        <w:spacing w:line="276" w:lineRule="auto"/>
        <w:ind w:left="2160" w:hanging="2160"/>
        <w:rPr>
          <w:rFonts w:asciiTheme="minorBidi" w:hAnsiTheme="minorBidi" w:cstheme="minorBidi"/>
          <w:color w:val="000000" w:themeColor="text1"/>
          <w:sz w:val="24"/>
          <w:szCs w:val="24"/>
          <w:shd w:val="clear" w:color="auto" w:fill="FFFFFF"/>
        </w:rPr>
      </w:pPr>
      <w:r w:rsidRPr="002D1B1D">
        <w:rPr>
          <w:rFonts w:asciiTheme="minorBidi" w:hAnsiTheme="minorBidi" w:cstheme="minorBidi"/>
          <w:b/>
          <w:bCs/>
          <w:color w:val="000000" w:themeColor="text1"/>
          <w:sz w:val="24"/>
          <w:szCs w:val="24"/>
          <w:lang w:val="en-US"/>
        </w:rPr>
        <w:t>Photo caption:</w:t>
      </w:r>
      <w:r w:rsidRPr="002D1B1D">
        <w:rPr>
          <w:rFonts w:asciiTheme="minorBidi" w:hAnsiTheme="minorBidi" w:cstheme="minorBidi"/>
          <w:color w:val="000000" w:themeColor="text1"/>
          <w:sz w:val="24"/>
          <w:szCs w:val="24"/>
          <w:lang w:val="en-US"/>
        </w:rPr>
        <w:tab/>
      </w:r>
      <w:r w:rsidR="00D618B6" w:rsidRPr="002D1B1D">
        <w:rPr>
          <w:rFonts w:asciiTheme="minorBidi" w:hAnsiTheme="minorBidi" w:cstheme="minorBidi"/>
          <w:i/>
          <w:iCs/>
          <w:color w:val="000000" w:themeColor="text1"/>
          <w:sz w:val="24"/>
          <w:szCs w:val="24"/>
          <w:lang w:val="en-US"/>
        </w:rPr>
        <w:t>Cyber security firm McAfee are one of the many high profile employers returning to the</w:t>
      </w:r>
      <w:r w:rsidR="004F3A19" w:rsidRPr="002D1B1D">
        <w:rPr>
          <w:rFonts w:asciiTheme="minorBidi" w:hAnsiTheme="minorBidi" w:cstheme="minorBidi"/>
          <w:i/>
          <w:iCs/>
          <w:color w:val="000000" w:themeColor="text1"/>
          <w:sz w:val="24"/>
          <w:szCs w:val="24"/>
          <w:shd w:val="clear" w:color="auto" w:fill="FFFFFF"/>
        </w:rPr>
        <w:t xml:space="preserve"> Bucks Skills Show </w:t>
      </w:r>
      <w:r w:rsidR="00D618B6" w:rsidRPr="002D1B1D">
        <w:rPr>
          <w:rFonts w:asciiTheme="minorBidi" w:hAnsiTheme="minorBidi" w:cstheme="minorBidi"/>
          <w:i/>
          <w:iCs/>
          <w:color w:val="000000" w:themeColor="text1"/>
          <w:sz w:val="24"/>
          <w:szCs w:val="24"/>
          <w:shd w:val="clear" w:color="auto" w:fill="FFFFFF"/>
        </w:rPr>
        <w:t xml:space="preserve">on </w:t>
      </w:r>
      <w:r w:rsidR="00117285" w:rsidRPr="002D1B1D">
        <w:rPr>
          <w:rFonts w:asciiTheme="minorBidi" w:hAnsiTheme="minorBidi" w:cstheme="minorBidi"/>
          <w:i/>
          <w:iCs/>
          <w:color w:val="000000" w:themeColor="text1"/>
          <w:sz w:val="24"/>
          <w:szCs w:val="24"/>
          <w:shd w:val="clear" w:color="auto" w:fill="FFFFFF"/>
        </w:rPr>
        <w:t xml:space="preserve">Saturday </w:t>
      </w:r>
      <w:r w:rsidR="00117285" w:rsidRPr="002D1B1D">
        <w:rPr>
          <w:rFonts w:asciiTheme="minorBidi" w:hAnsiTheme="minorBidi" w:cstheme="minorBidi"/>
          <w:i/>
          <w:iCs/>
          <w:color w:val="000000" w:themeColor="text1"/>
          <w:sz w:val="24"/>
          <w:szCs w:val="24"/>
          <w:shd w:val="clear" w:color="auto" w:fill="FFFFFF"/>
        </w:rPr>
        <w:br/>
      </w:r>
      <w:r w:rsidR="00D618B6" w:rsidRPr="002D1B1D">
        <w:rPr>
          <w:rFonts w:asciiTheme="minorBidi" w:hAnsiTheme="minorBidi" w:cstheme="minorBidi"/>
          <w:i/>
          <w:iCs/>
          <w:color w:val="000000" w:themeColor="text1"/>
          <w:sz w:val="24"/>
          <w:szCs w:val="24"/>
          <w:shd w:val="clear" w:color="auto" w:fill="FFFFFF"/>
        </w:rPr>
        <w:t>13 October</w:t>
      </w:r>
      <w:r w:rsidR="004F3A19" w:rsidRPr="002D1B1D">
        <w:rPr>
          <w:rFonts w:asciiTheme="minorBidi" w:hAnsiTheme="minorBidi" w:cstheme="minorBidi"/>
          <w:i/>
          <w:iCs/>
          <w:color w:val="000000" w:themeColor="text1"/>
          <w:sz w:val="24"/>
          <w:szCs w:val="24"/>
          <w:shd w:val="clear" w:color="auto" w:fill="FFFFFF"/>
        </w:rPr>
        <w:t>.</w:t>
      </w:r>
      <w:r w:rsidR="004F3A19" w:rsidRPr="002D1B1D">
        <w:rPr>
          <w:rFonts w:asciiTheme="minorBidi" w:hAnsiTheme="minorBidi" w:cstheme="minorBidi"/>
          <w:color w:val="000000" w:themeColor="text1"/>
          <w:sz w:val="24"/>
          <w:szCs w:val="24"/>
          <w:shd w:val="clear" w:color="auto" w:fill="FFFFFF"/>
        </w:rPr>
        <w:t xml:space="preserve"> </w:t>
      </w:r>
    </w:p>
    <w:p w:rsidR="004F3A19" w:rsidRPr="002D1B1D" w:rsidRDefault="004F3A19" w:rsidP="00117285">
      <w:pPr>
        <w:spacing w:line="276" w:lineRule="auto"/>
        <w:ind w:left="2160" w:hanging="2160"/>
        <w:rPr>
          <w:rStyle w:val="textexposedshow"/>
          <w:rFonts w:asciiTheme="minorBidi" w:hAnsiTheme="minorBidi" w:cstheme="minorBidi"/>
          <w:color w:val="000000" w:themeColor="text1"/>
          <w:sz w:val="24"/>
          <w:szCs w:val="24"/>
          <w:shd w:val="clear" w:color="auto" w:fill="FFFFFF"/>
        </w:rPr>
      </w:pPr>
    </w:p>
    <w:p w:rsidR="00367001" w:rsidRPr="002D1B1D" w:rsidRDefault="00367001" w:rsidP="004F3A19">
      <w:pPr>
        <w:spacing w:line="360" w:lineRule="auto"/>
        <w:jc w:val="center"/>
        <w:rPr>
          <w:rFonts w:asciiTheme="minorBidi" w:hAnsiTheme="minorBidi" w:cstheme="minorBidi"/>
          <w:b/>
          <w:bCs/>
          <w:color w:val="000000" w:themeColor="text1"/>
          <w:sz w:val="24"/>
          <w:szCs w:val="24"/>
        </w:rPr>
      </w:pPr>
    </w:p>
    <w:p w:rsidR="005451DA" w:rsidRPr="002D1B1D" w:rsidRDefault="005451DA" w:rsidP="005451DA">
      <w:pPr>
        <w:spacing w:line="360" w:lineRule="auto"/>
        <w:rPr>
          <w:rFonts w:asciiTheme="minorBidi" w:hAnsiTheme="minorBidi" w:cstheme="minorBidi"/>
          <w:b/>
          <w:bCs/>
          <w:sz w:val="24"/>
          <w:szCs w:val="24"/>
          <w:lang w:val="en-US"/>
        </w:rPr>
      </w:pPr>
      <w:bookmarkStart w:id="0" w:name="_GoBack"/>
      <w:bookmarkEnd w:id="0"/>
      <w:r w:rsidRPr="002D1B1D">
        <w:rPr>
          <w:rFonts w:asciiTheme="minorBidi" w:hAnsiTheme="minorBidi" w:cstheme="minorBidi"/>
          <w:b/>
          <w:bCs/>
          <w:sz w:val="24"/>
          <w:szCs w:val="24"/>
          <w:lang w:val="en-US"/>
        </w:rPr>
        <w:t>Note to editors</w:t>
      </w:r>
    </w:p>
    <w:p w:rsidR="005451DA" w:rsidRPr="002D1B1D" w:rsidRDefault="005451DA" w:rsidP="005451DA">
      <w:pPr>
        <w:shd w:val="clear" w:color="auto" w:fill="FFFFFF"/>
        <w:rPr>
          <w:rFonts w:asciiTheme="minorBidi" w:hAnsiTheme="minorBidi" w:cstheme="minorBidi"/>
          <w:sz w:val="24"/>
          <w:szCs w:val="24"/>
          <w:lang w:val="en-US"/>
        </w:rPr>
      </w:pPr>
      <w:r w:rsidRPr="002D1B1D">
        <w:rPr>
          <w:rFonts w:asciiTheme="minorBidi" w:hAnsiTheme="minorBidi" w:cstheme="minorBidi"/>
          <w:sz w:val="24"/>
          <w:szCs w:val="24"/>
        </w:rPr>
        <w:t>The aim of BTVLEP’s</w:t>
      </w:r>
      <w:r w:rsidRPr="002D1B1D">
        <w:rPr>
          <w:rFonts w:asciiTheme="minorBidi" w:hAnsiTheme="minorBidi" w:cstheme="minorBidi"/>
          <w:b/>
          <w:bCs/>
          <w:sz w:val="24"/>
          <w:szCs w:val="24"/>
        </w:rPr>
        <w:t xml:space="preserve"> </w:t>
      </w:r>
      <w:hyperlink r:id="rId11" w:history="1">
        <w:r w:rsidRPr="002D1B1D">
          <w:rPr>
            <w:rStyle w:val="Hyperlink"/>
            <w:rFonts w:asciiTheme="minorBidi" w:hAnsiTheme="minorBidi" w:cstheme="minorBidi"/>
            <w:color w:val="0070C0"/>
            <w:sz w:val="24"/>
            <w:szCs w:val="24"/>
          </w:rPr>
          <w:t>Skills Hub</w:t>
        </w:r>
      </w:hyperlink>
      <w:r w:rsidRPr="002D1B1D">
        <w:rPr>
          <w:rFonts w:asciiTheme="minorBidi" w:hAnsiTheme="minorBidi" w:cstheme="minorBidi"/>
          <w:color w:val="0070C0"/>
          <w:sz w:val="24"/>
          <w:szCs w:val="24"/>
        </w:rPr>
        <w:t xml:space="preserve"> </w:t>
      </w:r>
      <w:r w:rsidRPr="002D1B1D">
        <w:rPr>
          <w:rFonts w:asciiTheme="minorBidi" w:hAnsiTheme="minorBidi" w:cstheme="minorBidi"/>
          <w:sz w:val="24"/>
          <w:szCs w:val="24"/>
        </w:rPr>
        <w:t xml:space="preserve">– one of the first LEPs to develop such a hub – is to make a difference to young people’s employability while addressing the needs of employers. </w:t>
      </w:r>
      <w:r w:rsidRPr="002D1B1D">
        <w:rPr>
          <w:rFonts w:asciiTheme="minorBidi" w:hAnsiTheme="minorBidi" w:cstheme="minorBidi"/>
          <w:sz w:val="24"/>
          <w:szCs w:val="24"/>
          <w:lang w:val="en-US"/>
        </w:rPr>
        <w:t>In Bucks, the level of employer engagement activity in schools can vary from school to school, and the Buckinghamshire Skills Hub is working to ensure all schools have access to effective and impactful employer interactions.</w:t>
      </w:r>
    </w:p>
    <w:p w:rsidR="005451DA" w:rsidRPr="002D1B1D" w:rsidRDefault="005451DA" w:rsidP="005451DA">
      <w:pPr>
        <w:tabs>
          <w:tab w:val="left" w:pos="2340"/>
        </w:tabs>
        <w:autoSpaceDE w:val="0"/>
        <w:autoSpaceDN w:val="0"/>
        <w:adjustRightInd w:val="0"/>
        <w:rPr>
          <w:rFonts w:asciiTheme="minorBidi" w:eastAsia="Times New Roman" w:hAnsiTheme="minorBidi" w:cstheme="minorBidi"/>
          <w:b/>
          <w:bCs/>
          <w:color w:val="0070C0"/>
          <w:sz w:val="24"/>
          <w:szCs w:val="24"/>
          <w:lang w:val="en-US"/>
        </w:rPr>
      </w:pPr>
      <w:r w:rsidRPr="002D1B1D">
        <w:rPr>
          <w:rFonts w:asciiTheme="minorBidi" w:eastAsia="Times New Roman" w:hAnsiTheme="minorBidi" w:cstheme="minorBidi"/>
          <w:b/>
          <w:bCs/>
          <w:color w:val="0070C0"/>
          <w:sz w:val="24"/>
          <w:szCs w:val="24"/>
          <w:lang w:val="en-US"/>
        </w:rPr>
        <w:tab/>
      </w:r>
    </w:p>
    <w:p w:rsidR="005451DA" w:rsidRPr="002D1B1D" w:rsidRDefault="005451DA" w:rsidP="005451DA">
      <w:pPr>
        <w:rPr>
          <w:rFonts w:asciiTheme="minorBidi" w:hAnsiTheme="minorBidi" w:cstheme="minorBidi"/>
          <w:sz w:val="24"/>
          <w:szCs w:val="24"/>
          <w:lang w:val="en-US"/>
        </w:rPr>
      </w:pPr>
      <w:r w:rsidRPr="002D1B1D">
        <w:rPr>
          <w:rFonts w:asciiTheme="minorBidi" w:hAnsiTheme="minorBidi" w:cstheme="minorBidi"/>
          <w:sz w:val="24"/>
          <w:szCs w:val="24"/>
          <w:lang w:val="en-US"/>
        </w:rPr>
        <w:t>In order to help young people gain the valuable, constructive, rewarding work experience required, the Bucks Skills Hub has launched</w:t>
      </w:r>
      <w:r w:rsidRPr="002D1B1D">
        <w:rPr>
          <w:rFonts w:asciiTheme="minorBidi" w:hAnsiTheme="minorBidi" w:cstheme="minorBidi"/>
          <w:sz w:val="24"/>
          <w:szCs w:val="24"/>
        </w:rPr>
        <w:t xml:space="preserve"> WANNABE </w:t>
      </w:r>
      <w:r w:rsidRPr="002D1B1D">
        <w:rPr>
          <w:rFonts w:asciiTheme="minorBidi" w:hAnsiTheme="minorBidi" w:cstheme="minorBidi"/>
          <w:color w:val="0070C0"/>
          <w:sz w:val="24"/>
          <w:szCs w:val="24"/>
        </w:rPr>
        <w:t>(</w:t>
      </w:r>
      <w:hyperlink r:id="rId12" w:history="1">
        <w:r w:rsidRPr="002D1B1D">
          <w:rPr>
            <w:rStyle w:val="Hyperlink"/>
            <w:rFonts w:asciiTheme="minorBidi" w:hAnsiTheme="minorBidi" w:cstheme="minorBidi"/>
            <w:color w:val="0070C0"/>
            <w:sz w:val="24"/>
            <w:szCs w:val="24"/>
          </w:rPr>
          <w:t>www.wannabebucks.org</w:t>
        </w:r>
      </w:hyperlink>
      <w:r w:rsidRPr="002D1B1D">
        <w:rPr>
          <w:rStyle w:val="Hyperlink"/>
          <w:rFonts w:asciiTheme="minorBidi" w:hAnsiTheme="minorBidi" w:cstheme="minorBidi"/>
          <w:color w:val="0070C0"/>
          <w:sz w:val="24"/>
          <w:szCs w:val="24"/>
        </w:rPr>
        <w:t xml:space="preserve">) </w:t>
      </w:r>
      <w:r w:rsidRPr="002D1B1D">
        <w:rPr>
          <w:rFonts w:asciiTheme="minorBidi" w:hAnsiTheme="minorBidi" w:cstheme="minorBidi"/>
          <w:sz w:val="24"/>
          <w:szCs w:val="24"/>
        </w:rPr>
        <w:t xml:space="preserve">where employers can post opportunities for young people to apply for. The site provides </w:t>
      </w:r>
      <w:r w:rsidRPr="002D1B1D">
        <w:rPr>
          <w:rFonts w:asciiTheme="minorBidi" w:hAnsiTheme="minorBidi" w:cstheme="minorBidi"/>
          <w:sz w:val="24"/>
          <w:szCs w:val="24"/>
          <w:lang w:val="en-US"/>
        </w:rPr>
        <w:t>extensive information, guidance, a careerometer tool 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rsidR="005451DA" w:rsidRPr="002D1B1D" w:rsidRDefault="005451DA" w:rsidP="005451DA">
      <w:pPr>
        <w:ind w:left="2160" w:hanging="2160"/>
        <w:rPr>
          <w:rFonts w:asciiTheme="minorBidi" w:hAnsiTheme="minorBidi" w:cstheme="minorBidi"/>
          <w:b/>
          <w:bCs/>
          <w:sz w:val="24"/>
          <w:szCs w:val="24"/>
          <w:lang w:val="en-US"/>
        </w:rPr>
      </w:pPr>
    </w:p>
    <w:p w:rsidR="005451DA" w:rsidRPr="002D1B1D" w:rsidRDefault="005451DA" w:rsidP="005451DA">
      <w:pPr>
        <w:shd w:val="clear" w:color="auto" w:fill="FFFFFF"/>
        <w:rPr>
          <w:rFonts w:asciiTheme="minorBidi" w:eastAsia="Times New Roman" w:hAnsiTheme="minorBidi" w:cstheme="minorBidi"/>
          <w:sz w:val="24"/>
          <w:szCs w:val="24"/>
          <w:lang w:eastAsia="en-GB"/>
        </w:rPr>
      </w:pPr>
      <w:r w:rsidRPr="002D1B1D">
        <w:rPr>
          <w:rFonts w:asciiTheme="minorBidi" w:hAnsiTheme="minorBidi" w:cstheme="minorBidi"/>
          <w:sz w:val="24"/>
          <w:szCs w:val="24"/>
        </w:rPr>
        <w:lastRenderedPageBreak/>
        <w:t xml:space="preserve">The </w:t>
      </w:r>
      <w:hyperlink r:id="rId13" w:history="1">
        <w:r w:rsidRPr="002D1B1D">
          <w:rPr>
            <w:rStyle w:val="Hyperlink"/>
            <w:rFonts w:asciiTheme="minorBidi" w:hAnsiTheme="minorBidi" w:cstheme="minorBidi"/>
            <w:sz w:val="24"/>
            <w:szCs w:val="24"/>
          </w:rPr>
          <w:t>Buckinghamshire Thames Valley Local Enterprise Partnership</w:t>
        </w:r>
      </w:hyperlink>
      <w:r w:rsidRPr="002D1B1D">
        <w:rPr>
          <w:rFonts w:asciiTheme="minorBidi" w:hAnsiTheme="minorBidi" w:cstheme="minorBidi"/>
          <w:sz w:val="24"/>
          <w:szCs w:val="24"/>
        </w:rPr>
        <w:t xml:space="preserve"> (BTVLEP) is a business-led ‘partnership of equals’ between local government and the private sector, building the conditions for sustainable economic growth in the County. F</w:t>
      </w:r>
      <w:r w:rsidRPr="002D1B1D">
        <w:rPr>
          <w:rFonts w:asciiTheme="minorBidi" w:eastAsia="Times New Roman" w:hAnsiTheme="minorBidi" w:cstheme="minorBidi"/>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rsidR="005451DA" w:rsidRPr="002D1B1D" w:rsidRDefault="005451DA" w:rsidP="005451DA">
      <w:pPr>
        <w:ind w:left="2160" w:hanging="2160"/>
        <w:rPr>
          <w:rFonts w:asciiTheme="minorBidi" w:hAnsiTheme="minorBidi" w:cstheme="minorBidi"/>
          <w:b/>
          <w:bCs/>
          <w:sz w:val="24"/>
          <w:szCs w:val="24"/>
          <w:lang w:val="en-US"/>
        </w:rPr>
      </w:pPr>
    </w:p>
    <w:p w:rsidR="005451DA" w:rsidRPr="002D1B1D" w:rsidRDefault="000576F7" w:rsidP="005451DA">
      <w:pPr>
        <w:pStyle w:val="NoSpacing"/>
        <w:rPr>
          <w:rFonts w:asciiTheme="minorBidi" w:hAnsiTheme="minorBidi" w:cstheme="minorBidi"/>
          <w:sz w:val="24"/>
          <w:szCs w:val="24"/>
        </w:rPr>
      </w:pPr>
      <w:hyperlink r:id="rId14" w:history="1">
        <w:r w:rsidR="005451DA" w:rsidRPr="002D1B1D">
          <w:rPr>
            <w:rStyle w:val="Hyperlink"/>
            <w:rFonts w:asciiTheme="minorBidi" w:hAnsiTheme="minorBidi" w:cstheme="minorBidi"/>
            <w:sz w:val="24"/>
            <w:szCs w:val="24"/>
          </w:rPr>
          <w:t>Buckinghamshire Business First</w:t>
        </w:r>
      </w:hyperlink>
      <w:r w:rsidR="005451DA" w:rsidRPr="002D1B1D">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5451DA" w:rsidRPr="002D1B1D" w:rsidRDefault="005451DA" w:rsidP="005451DA">
      <w:pPr>
        <w:rPr>
          <w:rFonts w:asciiTheme="minorBidi" w:hAnsiTheme="minorBidi" w:cstheme="minorBidi"/>
          <w:sz w:val="24"/>
          <w:szCs w:val="24"/>
        </w:rPr>
      </w:pPr>
    </w:p>
    <w:p w:rsidR="005451DA" w:rsidRPr="002D1B1D" w:rsidRDefault="005451DA" w:rsidP="005451DA">
      <w:pPr>
        <w:pStyle w:val="Default"/>
        <w:spacing w:after="301"/>
        <w:rPr>
          <w:rFonts w:asciiTheme="minorBidi" w:hAnsiTheme="minorBidi" w:cstheme="minorBidi"/>
        </w:rPr>
      </w:pPr>
      <w:r w:rsidRPr="002D1B1D">
        <w:rPr>
          <w:rFonts w:asciiTheme="minorBidi" w:hAnsiTheme="minorBidi" w:cstheme="minorBidi"/>
          <w:color w:val="auto"/>
        </w:rPr>
        <w:t xml:space="preserve">For further information please </w:t>
      </w:r>
      <w:r w:rsidRPr="002D1B1D">
        <w:rPr>
          <w:rFonts w:asciiTheme="minorBidi" w:hAnsiTheme="minorBidi" w:cstheme="minorBidi"/>
        </w:rPr>
        <w:t>contact:</w:t>
      </w:r>
    </w:p>
    <w:p w:rsidR="005451DA" w:rsidRPr="002D1B1D" w:rsidRDefault="005451DA" w:rsidP="005451DA">
      <w:pPr>
        <w:pStyle w:val="Default"/>
        <w:rPr>
          <w:rFonts w:asciiTheme="minorBidi" w:hAnsiTheme="minorBidi" w:cstheme="minorBidi"/>
          <w:lang w:val="fr-FR"/>
        </w:rPr>
      </w:pPr>
      <w:r w:rsidRPr="002D1B1D">
        <w:rPr>
          <w:rFonts w:asciiTheme="minorBidi" w:hAnsiTheme="minorBidi" w:cstheme="minorBidi"/>
          <w:lang w:val="fr-FR"/>
        </w:rPr>
        <w:t>Richard Burton</w:t>
      </w:r>
      <w:r w:rsidRPr="002D1B1D">
        <w:rPr>
          <w:rFonts w:asciiTheme="minorBidi" w:hAnsiTheme="minorBidi" w:cstheme="minorBidi"/>
          <w:lang w:val="fr-FR"/>
        </w:rPr>
        <w:tab/>
      </w:r>
    </w:p>
    <w:p w:rsidR="005451DA" w:rsidRPr="002D1B1D" w:rsidRDefault="005451DA" w:rsidP="005451DA">
      <w:pPr>
        <w:pStyle w:val="Default"/>
        <w:rPr>
          <w:rFonts w:asciiTheme="minorBidi" w:hAnsiTheme="minorBidi" w:cstheme="minorBidi"/>
          <w:lang w:val="fr-FR"/>
        </w:rPr>
      </w:pPr>
      <w:r w:rsidRPr="002D1B1D">
        <w:rPr>
          <w:rFonts w:asciiTheme="minorBidi" w:hAnsiTheme="minorBidi" w:cstheme="minorBidi"/>
          <w:lang w:val="fr-FR"/>
        </w:rPr>
        <w:t>Communications Manager</w:t>
      </w:r>
    </w:p>
    <w:p w:rsidR="005451DA" w:rsidRPr="002D1B1D" w:rsidRDefault="005451DA" w:rsidP="005451DA">
      <w:pPr>
        <w:pStyle w:val="Default"/>
        <w:rPr>
          <w:rFonts w:asciiTheme="minorBidi" w:hAnsiTheme="minorBidi" w:cstheme="minorBidi"/>
          <w:lang w:val="fr-FR"/>
        </w:rPr>
      </w:pPr>
    </w:p>
    <w:p w:rsidR="005451DA" w:rsidRPr="002D1B1D" w:rsidRDefault="005451DA" w:rsidP="005451DA">
      <w:pPr>
        <w:pStyle w:val="Default"/>
        <w:rPr>
          <w:rFonts w:asciiTheme="minorBidi" w:hAnsiTheme="minorBidi" w:cstheme="minorBidi"/>
          <w:lang w:val="fr-FR"/>
        </w:rPr>
      </w:pPr>
      <w:r w:rsidRPr="002D1B1D">
        <w:rPr>
          <w:rFonts w:asciiTheme="minorBidi" w:hAnsiTheme="minorBidi" w:cstheme="minorBidi"/>
          <w:lang w:val="fr-FR"/>
        </w:rPr>
        <w:t>T: 01494 568933</w:t>
      </w:r>
    </w:p>
    <w:p w:rsidR="005451DA" w:rsidRPr="002D1B1D" w:rsidRDefault="005451DA" w:rsidP="005451DA">
      <w:pPr>
        <w:pStyle w:val="Default"/>
        <w:rPr>
          <w:rFonts w:asciiTheme="minorBidi" w:hAnsiTheme="minorBidi" w:cstheme="minorBidi"/>
        </w:rPr>
      </w:pPr>
      <w:r w:rsidRPr="002D1B1D">
        <w:rPr>
          <w:rFonts w:asciiTheme="minorBidi" w:hAnsiTheme="minorBidi" w:cstheme="minorBidi"/>
        </w:rPr>
        <w:t>M: 07866 492292</w:t>
      </w:r>
    </w:p>
    <w:p w:rsidR="005451DA" w:rsidRPr="002D1B1D" w:rsidRDefault="005451DA" w:rsidP="005451DA">
      <w:pPr>
        <w:pStyle w:val="Default"/>
        <w:rPr>
          <w:rFonts w:asciiTheme="minorBidi" w:hAnsiTheme="minorBidi" w:cstheme="minorBidi"/>
        </w:rPr>
      </w:pPr>
      <w:r w:rsidRPr="002D1B1D">
        <w:rPr>
          <w:rFonts w:asciiTheme="minorBidi" w:hAnsiTheme="minorBidi" w:cstheme="minorBidi"/>
        </w:rPr>
        <w:t xml:space="preserve">E: richard.burton@btvlep.co.uk   </w:t>
      </w:r>
    </w:p>
    <w:p w:rsidR="007774A9" w:rsidRPr="00D60E53" w:rsidRDefault="007774A9" w:rsidP="005451DA">
      <w:pPr>
        <w:spacing w:line="360" w:lineRule="auto"/>
        <w:rPr>
          <w:rFonts w:asciiTheme="minorBidi" w:hAnsiTheme="minorBidi" w:cstheme="minorBidi"/>
          <w:color w:val="000000"/>
          <w:sz w:val="24"/>
          <w:szCs w:val="24"/>
        </w:rPr>
      </w:pPr>
      <w:r w:rsidRPr="00D60E53">
        <w:rPr>
          <w:rFonts w:asciiTheme="minorBidi" w:hAnsiTheme="minorBidi" w:cstheme="minorBidi"/>
          <w:color w:val="000000"/>
          <w:sz w:val="24"/>
          <w:szCs w:val="24"/>
        </w:rPr>
        <w:t xml:space="preserve"> </w:t>
      </w:r>
    </w:p>
    <w:sectPr w:rsidR="007774A9" w:rsidRPr="00D60E53"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14" w:rsidRDefault="00DB4614" w:rsidP="000A7FA4">
      <w:r>
        <w:separator/>
      </w:r>
    </w:p>
  </w:endnote>
  <w:endnote w:type="continuationSeparator" w:id="0">
    <w:p w:rsidR="00DB4614" w:rsidRDefault="00DB4614"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14" w:rsidRDefault="00DB4614" w:rsidP="000A7FA4">
      <w:r>
        <w:separator/>
      </w:r>
    </w:p>
  </w:footnote>
  <w:footnote w:type="continuationSeparator" w:id="0">
    <w:p w:rsidR="00DB4614" w:rsidRDefault="00DB4614" w:rsidP="000A7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ED"/>
    <w:rsid w:val="00011844"/>
    <w:rsid w:val="00014E7A"/>
    <w:rsid w:val="000576F7"/>
    <w:rsid w:val="00081A33"/>
    <w:rsid w:val="00082013"/>
    <w:rsid w:val="000A7FA4"/>
    <w:rsid w:val="00117285"/>
    <w:rsid w:val="001544E3"/>
    <w:rsid w:val="00174214"/>
    <w:rsid w:val="00195F1C"/>
    <w:rsid w:val="001A5FAF"/>
    <w:rsid w:val="001F1CBA"/>
    <w:rsid w:val="00226571"/>
    <w:rsid w:val="00257153"/>
    <w:rsid w:val="002575FC"/>
    <w:rsid w:val="002959ED"/>
    <w:rsid w:val="002A1DE1"/>
    <w:rsid w:val="002A3919"/>
    <w:rsid w:val="002C4E62"/>
    <w:rsid w:val="002D1B1D"/>
    <w:rsid w:val="00337A04"/>
    <w:rsid w:val="00367001"/>
    <w:rsid w:val="00382E73"/>
    <w:rsid w:val="00385F79"/>
    <w:rsid w:val="004B6D3D"/>
    <w:rsid w:val="004C4925"/>
    <w:rsid w:val="004C57E8"/>
    <w:rsid w:val="004D699A"/>
    <w:rsid w:val="004F3A19"/>
    <w:rsid w:val="00510253"/>
    <w:rsid w:val="00517DBF"/>
    <w:rsid w:val="005415D0"/>
    <w:rsid w:val="005451DA"/>
    <w:rsid w:val="00564AEC"/>
    <w:rsid w:val="00595587"/>
    <w:rsid w:val="005F4D77"/>
    <w:rsid w:val="00605BE0"/>
    <w:rsid w:val="00657CF2"/>
    <w:rsid w:val="0066281B"/>
    <w:rsid w:val="00664A04"/>
    <w:rsid w:val="00726D76"/>
    <w:rsid w:val="0073352D"/>
    <w:rsid w:val="007774A9"/>
    <w:rsid w:val="0078345D"/>
    <w:rsid w:val="007D7521"/>
    <w:rsid w:val="00810EBB"/>
    <w:rsid w:val="008640F1"/>
    <w:rsid w:val="008A0E05"/>
    <w:rsid w:val="008C0D89"/>
    <w:rsid w:val="0090587A"/>
    <w:rsid w:val="00935E3C"/>
    <w:rsid w:val="00946462"/>
    <w:rsid w:val="00982007"/>
    <w:rsid w:val="009A0372"/>
    <w:rsid w:val="009A6976"/>
    <w:rsid w:val="009D5751"/>
    <w:rsid w:val="00A21355"/>
    <w:rsid w:val="00A769F6"/>
    <w:rsid w:val="00AB62E5"/>
    <w:rsid w:val="00AD2A19"/>
    <w:rsid w:val="00B06904"/>
    <w:rsid w:val="00BA2CB3"/>
    <w:rsid w:val="00BA5D5F"/>
    <w:rsid w:val="00C33C3C"/>
    <w:rsid w:val="00C6232E"/>
    <w:rsid w:val="00CD646B"/>
    <w:rsid w:val="00D035A3"/>
    <w:rsid w:val="00D10DA4"/>
    <w:rsid w:val="00D26E71"/>
    <w:rsid w:val="00D51450"/>
    <w:rsid w:val="00D60E53"/>
    <w:rsid w:val="00D618B6"/>
    <w:rsid w:val="00D74D97"/>
    <w:rsid w:val="00DA7511"/>
    <w:rsid w:val="00DB4614"/>
    <w:rsid w:val="00DD405D"/>
    <w:rsid w:val="00E0682C"/>
    <w:rsid w:val="00E07348"/>
    <w:rsid w:val="00E26B3F"/>
    <w:rsid w:val="00E96025"/>
    <w:rsid w:val="00EE1FAE"/>
    <w:rsid w:val="00EE2094"/>
    <w:rsid w:val="00F5719A"/>
    <w:rsid w:val="00F70DC0"/>
    <w:rsid w:val="00F9071B"/>
    <w:rsid w:val="00FE29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uckstvle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nnabebuck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psinbuck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BucksSkillsShow"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10</cp:revision>
  <cp:lastPrinted>2018-07-03T12:00:00Z</cp:lastPrinted>
  <dcterms:created xsi:type="dcterms:W3CDTF">2018-08-08T15:07:00Z</dcterms:created>
  <dcterms:modified xsi:type="dcterms:W3CDTF">2018-09-10T10:49:00Z</dcterms:modified>
</cp:coreProperties>
</file>